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95" w:rsidRDefault="00FD4FC3" w:rsidP="00FD4FC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4E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2335"/>
            <wp:effectExtent l="19050" t="0" r="3175" b="0"/>
            <wp:docPr id="1" name="Рисунок 1" descr="C:\Documents and Settings\Евгения Владимировна\Мои документы\Мои рисунки\2013-01-03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вгения Владимировна\Мои документы\Мои рисунки\2013-01-03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D2" w:rsidRDefault="00B62895" w:rsidP="00B91B0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74ED2" w:rsidRDefault="00174ED2" w:rsidP="00B91B0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D4FC3" w:rsidRDefault="00FD4FC3" w:rsidP="00B91B0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Профсоюзный комитет муниципального </w:t>
      </w:r>
      <w:r w:rsidR="00E43EE0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«Маганская </w:t>
      </w:r>
      <w:r w:rsidR="00B628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школа» в лице Замарацких Светланы Викторовны, действующий на основании Положения от имени работников с одной стороны и работодатель в лице директора школы Симонова Сергея Валерьевича, действующего на основании Устава школы, с другой стороны заключили настоящий коллективный договор о нижеследующем:</w:t>
      </w:r>
    </w:p>
    <w:p w:rsidR="00FD4FC3" w:rsidRPr="00FD4FC3" w:rsidRDefault="00FD4FC3" w:rsidP="00B91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положения.</w:t>
      </w:r>
    </w:p>
    <w:p w:rsidR="00FD4FC3" w:rsidRDefault="00FD4FC3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коллективный договор заключен между работодателем и работниками и является правовым актом, регулирующим социально-трудовые отношения</w:t>
      </w:r>
      <w:r w:rsidR="005312AC">
        <w:rPr>
          <w:rFonts w:ascii="Times New Roman" w:hAnsi="Times New Roman" w:cs="Times New Roman"/>
          <w:sz w:val="24"/>
          <w:szCs w:val="24"/>
        </w:rPr>
        <w:t xml:space="preserve"> в муниципальном</w:t>
      </w:r>
      <w:r w:rsidR="00641801">
        <w:rPr>
          <w:rFonts w:ascii="Times New Roman" w:hAnsi="Times New Roman" w:cs="Times New Roman"/>
          <w:sz w:val="24"/>
          <w:szCs w:val="24"/>
        </w:rPr>
        <w:t xml:space="preserve"> бюджетном</w:t>
      </w:r>
      <w:r w:rsidR="005312AC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«Маганская средняя общеобразовательная школа» Березовского района Красноярского края </w:t>
      </w:r>
      <w:proofErr w:type="gramStart"/>
      <w:r w:rsidR="005312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312AC">
        <w:rPr>
          <w:rFonts w:ascii="Times New Roman" w:hAnsi="Times New Roman" w:cs="Times New Roman"/>
          <w:sz w:val="24"/>
          <w:szCs w:val="24"/>
        </w:rPr>
        <w:t>в дальнейшем Образовательное учреждение).</w:t>
      </w:r>
    </w:p>
    <w:p w:rsidR="005312AC" w:rsidRDefault="005312AC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Коллективный договор заключен в соответствии с трудовым кодексом РФ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дальнейшем ТК РФ), Законом Российской Федерации «Об образовании», иными законодательными и нормативными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Образовательного учреждения.</w:t>
      </w:r>
    </w:p>
    <w:p w:rsidR="00607D4D" w:rsidRDefault="005312AC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коллективного договора являются:</w:t>
      </w:r>
    </w:p>
    <w:p w:rsidR="00607D4D" w:rsidRDefault="005312AC" w:rsidP="00B91B03">
      <w:pPr>
        <w:pStyle w:val="a3"/>
        <w:ind w:lef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работники Образовательного учреждения, являющиеся членами профсоюза работников народного образования и науки РФ, в дальнейшем «Профсоюза», в лице Замарацких Светланы Викторовны, их представителя – председателя профсоюзного комитета, в дальнейшем – «Профкома».</w:t>
      </w:r>
    </w:p>
    <w:p w:rsidR="005312AC" w:rsidRDefault="005312AC" w:rsidP="00B91B03">
      <w:pPr>
        <w:pStyle w:val="a3"/>
        <w:ind w:left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работодатель в лице его представителя – Симонова Сергея Валерьевича, директора Образовательного учреждения.</w:t>
      </w:r>
    </w:p>
    <w:p w:rsidR="00E916D9" w:rsidRDefault="005312AC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признает право администрации на планирование, управление и контроль над организацией учебно-воспитательного процесса, на найм, продвижение в должности, организацию повышения квалификации работающих, обеспечение их занятости, совершенствование оплаты и условий труда.</w:t>
      </w:r>
    </w:p>
    <w:p w:rsidR="00E916D9" w:rsidRDefault="00E916D9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Работники, не являющиеся членами профсоюза, имеют право уполномочить профком представлять их интересы во взаимоотношениях с работодателем, согласно ст. 30,31 ТК РФ.</w:t>
      </w:r>
    </w:p>
    <w:p w:rsidR="00E916D9" w:rsidRDefault="00E916D9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коллективного договора распространяется на всех работников Образовательного учреждения.</w:t>
      </w:r>
    </w:p>
    <w:p w:rsidR="00E916D9" w:rsidRDefault="00E916D9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 дополнение коллективного договора производится в порядке, установленном настоящим договором и ТК РФ.</w:t>
      </w:r>
    </w:p>
    <w:p w:rsidR="00E916D9" w:rsidRPr="006829C4" w:rsidRDefault="00E916D9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Коллективный договор вступает в силу с момента его подписания сторонами. </w:t>
      </w:r>
      <w:r w:rsidRPr="006829C4">
        <w:rPr>
          <w:rFonts w:ascii="Times New Roman" w:hAnsi="Times New Roman" w:cs="Times New Roman"/>
          <w:sz w:val="24"/>
          <w:szCs w:val="24"/>
        </w:rPr>
        <w:t xml:space="preserve">С </w:t>
      </w:r>
      <w:r w:rsidR="006829C4" w:rsidRPr="006829C4">
        <w:rPr>
          <w:rFonts w:ascii="Times New Roman" w:hAnsi="Times New Roman" w:cs="Times New Roman"/>
          <w:sz w:val="24"/>
          <w:szCs w:val="24"/>
        </w:rPr>
        <w:t xml:space="preserve">30 августа </w:t>
      </w:r>
      <w:r w:rsidRPr="006829C4">
        <w:rPr>
          <w:rFonts w:ascii="Times New Roman" w:hAnsi="Times New Roman" w:cs="Times New Roman"/>
          <w:sz w:val="24"/>
          <w:szCs w:val="24"/>
        </w:rPr>
        <w:t xml:space="preserve"> 201</w:t>
      </w:r>
      <w:r w:rsidR="006829C4" w:rsidRPr="006829C4">
        <w:rPr>
          <w:rFonts w:ascii="Times New Roman" w:hAnsi="Times New Roman" w:cs="Times New Roman"/>
          <w:sz w:val="24"/>
          <w:szCs w:val="24"/>
        </w:rPr>
        <w:t>2</w:t>
      </w:r>
      <w:r w:rsidRPr="006829C4">
        <w:rPr>
          <w:rFonts w:ascii="Times New Roman" w:hAnsi="Times New Roman" w:cs="Times New Roman"/>
          <w:sz w:val="24"/>
          <w:szCs w:val="24"/>
        </w:rPr>
        <w:t xml:space="preserve"> года и действует в течение 3-х лет, согласно ст. 43 ТК РФ.</w:t>
      </w:r>
    </w:p>
    <w:p w:rsidR="00E916D9" w:rsidRDefault="00E916D9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осуществляют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договора.</w:t>
      </w:r>
    </w:p>
    <w:p w:rsidR="00E916D9" w:rsidRDefault="00E916D9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Образовательного учреждения признает профком полномочным представителем коллектива работников Образовательного учреждения при проведении коллективных переговоров, заключении и изменении коллективного договора, а также при реализации права на участие в управлении учреждением, рассмотрении трудовых споров работников с работодателем, согласно ст. 52, 53, 384, 398 ТК РФ.</w:t>
      </w:r>
    </w:p>
    <w:p w:rsidR="00E916D9" w:rsidRDefault="00E916D9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Профком признает свою ответственность за решение в трудовом коллективе общих задач и целей учреждения, обеспечение роста качества труда, создание нормального морально-психологического климата.</w:t>
      </w:r>
    </w:p>
    <w:p w:rsidR="005312AC" w:rsidRDefault="00E916D9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 и Профсоюз</w:t>
      </w:r>
      <w:r w:rsidR="00531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D4D">
        <w:rPr>
          <w:rFonts w:ascii="Times New Roman" w:hAnsi="Times New Roman" w:cs="Times New Roman"/>
          <w:sz w:val="24"/>
          <w:szCs w:val="24"/>
        </w:rPr>
        <w:t>отчитываются о выполнении</w:t>
      </w:r>
      <w:proofErr w:type="gramEnd"/>
      <w:r w:rsidR="00607D4D">
        <w:rPr>
          <w:rFonts w:ascii="Times New Roman" w:hAnsi="Times New Roman" w:cs="Times New Roman"/>
          <w:sz w:val="24"/>
          <w:szCs w:val="24"/>
        </w:rPr>
        <w:t xml:space="preserve"> своих обязательств на собрании трудового коллектива 2 раза в год.</w:t>
      </w:r>
    </w:p>
    <w:p w:rsidR="00607D4D" w:rsidRPr="00607D4D" w:rsidRDefault="00607D4D" w:rsidP="00B91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D4D">
        <w:rPr>
          <w:rFonts w:ascii="Times New Roman" w:hAnsi="Times New Roman" w:cs="Times New Roman"/>
          <w:b/>
          <w:i/>
          <w:sz w:val="28"/>
          <w:szCs w:val="28"/>
        </w:rPr>
        <w:t>Вопросы занятости, профессиональной подготовки</w:t>
      </w:r>
    </w:p>
    <w:p w:rsidR="00607D4D" w:rsidRDefault="00607D4D" w:rsidP="00B91B03">
      <w:pPr>
        <w:pStyle w:val="a3"/>
        <w:ind w:left="1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D4D">
        <w:rPr>
          <w:rFonts w:ascii="Times New Roman" w:hAnsi="Times New Roman" w:cs="Times New Roman"/>
          <w:b/>
          <w:i/>
          <w:sz w:val="28"/>
          <w:szCs w:val="28"/>
        </w:rPr>
        <w:t>и переподготовки кадров</w:t>
      </w:r>
    </w:p>
    <w:p w:rsidR="00607D4D" w:rsidRPr="00607D4D" w:rsidRDefault="00607D4D" w:rsidP="00B91B03">
      <w:pPr>
        <w:pStyle w:val="a3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D4D">
        <w:rPr>
          <w:rFonts w:ascii="Times New Roman" w:hAnsi="Times New Roman" w:cs="Times New Roman"/>
          <w:b/>
          <w:sz w:val="24"/>
          <w:szCs w:val="24"/>
        </w:rPr>
        <w:t>Администрация обязуется:</w:t>
      </w:r>
    </w:p>
    <w:p w:rsidR="00607D4D" w:rsidRPr="00326CE2" w:rsidRDefault="00607D4D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Обеспечить использование работников</w:t>
      </w:r>
      <w:r w:rsidR="00074935" w:rsidRPr="00326CE2">
        <w:rPr>
          <w:rFonts w:ascii="Times New Roman" w:hAnsi="Times New Roman" w:cs="Times New Roman"/>
          <w:sz w:val="24"/>
          <w:szCs w:val="24"/>
        </w:rPr>
        <w:t xml:space="preserve"> в соответствии с их профессией, квалификацией и трудовым договором.</w:t>
      </w:r>
    </w:p>
    <w:p w:rsidR="00074935" w:rsidRPr="00326CE2" w:rsidRDefault="00074935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Уведомлять профсоюз и трудовой коллектив о планируемом изменении статуса, структуры организации или возможном массовом высвобождении работников не менее</w:t>
      </w:r>
      <w:proofErr w:type="gramStart"/>
      <w:r w:rsidRPr="00326C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6CE2">
        <w:rPr>
          <w:rFonts w:ascii="Times New Roman" w:hAnsi="Times New Roman" w:cs="Times New Roman"/>
          <w:sz w:val="24"/>
          <w:szCs w:val="24"/>
        </w:rPr>
        <w:t xml:space="preserve"> чем за три месяца, если высвобождается 5 или более процентов численного состава.</w:t>
      </w:r>
    </w:p>
    <w:p w:rsidR="00074935" w:rsidRPr="00326CE2" w:rsidRDefault="00074935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CE2">
        <w:rPr>
          <w:rFonts w:ascii="Times New Roman" w:hAnsi="Times New Roman" w:cs="Times New Roman"/>
          <w:sz w:val="24"/>
          <w:szCs w:val="24"/>
        </w:rPr>
        <w:t>Предоставить возможность повышения квалификации, переквалификации кадров, предоставлять учебные отпуска обучающимся в вузах в соответствии с законодательством.</w:t>
      </w:r>
      <w:proofErr w:type="gramEnd"/>
    </w:p>
    <w:p w:rsidR="00074935" w:rsidRPr="00326CE2" w:rsidRDefault="00074935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В случае сокращения штатов, отнести к льготной категории, имеющей преимущественное право оставления на работе сверх перечня, предусмотренного ст. 179 ТК РФ, лиц, предпенсионного возраста (которым осталось доработать до пенсии срок в один год).</w:t>
      </w:r>
    </w:p>
    <w:p w:rsidR="00074935" w:rsidRPr="00326CE2" w:rsidRDefault="00074935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Обеспечить аттестацию работника при подаче соответствующего заявления в установленные сроки.</w:t>
      </w:r>
    </w:p>
    <w:p w:rsidR="00210C30" w:rsidRPr="00326CE2" w:rsidRDefault="00210C30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В случае закрытия классов (групп), изменения учебного плана предоставлять работникам, с их согласия, возможность работать в режиме неполной нагрузки, в порядке, предусмотренном ст. 74 ТК РФ.</w:t>
      </w:r>
    </w:p>
    <w:p w:rsidR="00210C30" w:rsidRPr="00326CE2" w:rsidRDefault="00210C30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Совместно с профсоюзом готовить материалы на награждение работников, присвоение им почетных званий.</w:t>
      </w:r>
    </w:p>
    <w:p w:rsidR="00210C30" w:rsidRPr="00326CE2" w:rsidRDefault="00210C30" w:rsidP="00B91B03">
      <w:pPr>
        <w:pStyle w:val="a3"/>
        <w:ind w:left="513"/>
        <w:jc w:val="both"/>
        <w:rPr>
          <w:rFonts w:ascii="Times New Roman" w:hAnsi="Times New Roman" w:cs="Times New Roman"/>
          <w:sz w:val="24"/>
          <w:szCs w:val="24"/>
        </w:rPr>
      </w:pPr>
    </w:p>
    <w:p w:rsidR="00210C30" w:rsidRPr="00326CE2" w:rsidRDefault="00210C30" w:rsidP="00B91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>Прием и увольнение работников.</w:t>
      </w:r>
    </w:p>
    <w:p w:rsidR="00210C30" w:rsidRPr="00326CE2" w:rsidRDefault="00210C30" w:rsidP="00B91B03">
      <w:pPr>
        <w:pStyle w:val="a3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CE2">
        <w:rPr>
          <w:rFonts w:ascii="Times New Roman" w:hAnsi="Times New Roman" w:cs="Times New Roman"/>
          <w:b/>
          <w:sz w:val="24"/>
          <w:szCs w:val="24"/>
        </w:rPr>
        <w:t>Администрация обязуется:</w:t>
      </w:r>
    </w:p>
    <w:p w:rsidR="00210C30" w:rsidRPr="00326CE2" w:rsidRDefault="00210C30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 Заключать договор о приеме на работу в письменной форме на основе Закона РФ «Об образовании» от 13.01.96 и ТК </w:t>
      </w:r>
      <w:proofErr w:type="gramStart"/>
      <w:r w:rsidRPr="00326CE2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326CE2">
        <w:rPr>
          <w:rFonts w:ascii="Times New Roman" w:hAnsi="Times New Roman" w:cs="Times New Roman"/>
          <w:sz w:val="24"/>
          <w:szCs w:val="24"/>
        </w:rPr>
        <w:t xml:space="preserve"> как на неопределенный срок, так и на время выполнения определенной работы.</w:t>
      </w:r>
    </w:p>
    <w:p w:rsidR="00210C30" w:rsidRPr="00326CE2" w:rsidRDefault="00210C30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Ознакомить работника с порученной работой, условиями и оплатой труда, должностной инструкцией, Уставом Образовательного учреждения, локальными актами, Правилами внутреннего трудового распорядка, трудовым договором, настоящим коллективным договором под роспись.</w:t>
      </w:r>
    </w:p>
    <w:p w:rsidR="00210C30" w:rsidRPr="00326CE2" w:rsidRDefault="00210C30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Принимать на работу с испытательным сроком не более трех месяцев, а руководителей и их заместителей  - не более шести месяцев.</w:t>
      </w:r>
    </w:p>
    <w:p w:rsidR="00210C30" w:rsidRPr="00326CE2" w:rsidRDefault="00210C30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Произвести окончательный расчет и выдать работнику трудовую книжку в день увольнения (последний день работы).</w:t>
      </w:r>
    </w:p>
    <w:p w:rsidR="00210C30" w:rsidRPr="00326CE2" w:rsidRDefault="00210C30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Не допускать перевод работника без его письменного согласия в случае изменения трудовой функции или изменения существенных условий трудового договора.</w:t>
      </w:r>
    </w:p>
    <w:p w:rsidR="00210C30" w:rsidRPr="00326CE2" w:rsidRDefault="00210C30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Расторгнуть трудовой договор по инициативе работника независимо от срока, на который был заключен договор.</w:t>
      </w:r>
    </w:p>
    <w:p w:rsidR="00210C30" w:rsidRPr="00326CE2" w:rsidRDefault="00210C30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Администрация обязуется обеспечить полную или стабильную занятость и использование </w:t>
      </w:r>
      <w:proofErr w:type="gramStart"/>
      <w:r w:rsidRPr="00326CE2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326CE2">
        <w:rPr>
          <w:rFonts w:ascii="Times New Roman" w:hAnsi="Times New Roman" w:cs="Times New Roman"/>
          <w:sz w:val="24"/>
          <w:szCs w:val="24"/>
        </w:rPr>
        <w:t xml:space="preserve"> в соответствии с их профессией, квалификацией и трудовым договором.</w:t>
      </w:r>
    </w:p>
    <w:p w:rsidR="0015581E" w:rsidRPr="00326CE2" w:rsidRDefault="0015581E" w:rsidP="00B91B03">
      <w:pPr>
        <w:pStyle w:val="a3"/>
        <w:ind w:left="51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581E" w:rsidRPr="00326CE2" w:rsidRDefault="0015581E" w:rsidP="00B91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Организация труда, режим работы, время отдыха.</w:t>
      </w:r>
    </w:p>
    <w:p w:rsidR="0015581E" w:rsidRPr="00326CE2" w:rsidRDefault="0015581E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Рабочее время работников определяется правилами внутреннего трудового распорядка учреждения согласно ст. 91 ТК РФ, графиком сменности,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15581E" w:rsidRPr="00326CE2" w:rsidRDefault="00E83C2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Продолжительность рабочего времени не может превышать 40 часов в неделю. Для педагогических работников – 36 часов.</w:t>
      </w:r>
    </w:p>
    <w:p w:rsidR="00E83C24" w:rsidRPr="00326CE2" w:rsidRDefault="00E83C2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Учителя работают в соответствии с расписанием уроков. Составление расписания уроков осуществляется с учетом рационального использования рабочего времени учителя. Расписание уроков согласовывается органами Рос</w:t>
      </w:r>
      <w:r w:rsidR="00B62895" w:rsidRPr="00326CE2">
        <w:rPr>
          <w:rFonts w:ascii="Times New Roman" w:hAnsi="Times New Roman" w:cs="Times New Roman"/>
          <w:sz w:val="24"/>
          <w:szCs w:val="24"/>
        </w:rPr>
        <w:t>э</w:t>
      </w:r>
      <w:r w:rsidRPr="00326CE2">
        <w:rPr>
          <w:rFonts w:ascii="Times New Roman" w:hAnsi="Times New Roman" w:cs="Times New Roman"/>
          <w:sz w:val="24"/>
          <w:szCs w:val="24"/>
        </w:rPr>
        <w:t>п</w:t>
      </w:r>
      <w:r w:rsidR="00B62895" w:rsidRPr="00326CE2">
        <w:rPr>
          <w:rFonts w:ascii="Times New Roman" w:hAnsi="Times New Roman" w:cs="Times New Roman"/>
          <w:sz w:val="24"/>
          <w:szCs w:val="24"/>
        </w:rPr>
        <w:t>ид</w:t>
      </w:r>
      <w:r w:rsidRPr="00326CE2">
        <w:rPr>
          <w:rFonts w:ascii="Times New Roman" w:hAnsi="Times New Roman" w:cs="Times New Roman"/>
          <w:sz w:val="24"/>
          <w:szCs w:val="24"/>
        </w:rPr>
        <w:t>бнадзора.</w:t>
      </w:r>
    </w:p>
    <w:p w:rsidR="00E83C24" w:rsidRPr="00326CE2" w:rsidRDefault="00E83C2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Педагогическим работникам по возможности предусматривается свободный день в неделю для методической работы и повышения квалификации.</w:t>
      </w:r>
    </w:p>
    <w:p w:rsidR="00E83C24" w:rsidRPr="00326CE2" w:rsidRDefault="00E83C2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Привлечение работников к работе в выходные дни и праздничные нерабочие дни допускается с письменного согласия работника согласно ст. 113 ТК РФ.</w:t>
      </w:r>
    </w:p>
    <w:p w:rsidR="00E83C24" w:rsidRPr="00326CE2" w:rsidRDefault="00E83C2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разрабатывает совместно с профсоюзом и утверждает на общем собрании правила внутреннего трудового распорядка с установлением режима проведения собрания трудового коллектива (не реже 2 раз в год).</w:t>
      </w:r>
    </w:p>
    <w:p w:rsidR="00E83C24" w:rsidRPr="00326CE2" w:rsidRDefault="00E83C2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организует работу в каникулярное время по особому графику, но не выше объема нагрузки в учебное время.</w:t>
      </w:r>
    </w:p>
    <w:p w:rsidR="004B5AB5" w:rsidRPr="00326CE2" w:rsidRDefault="004B5AB5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разрабатывает и согласовывает с профсоюзом должностные обязанности, инструкции на рабочем месте.</w:t>
      </w:r>
    </w:p>
    <w:p w:rsidR="00E83C24" w:rsidRPr="00326CE2" w:rsidRDefault="00E83C2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устанавливает учебную нагрузку на новый учебный год с учетом преемственности классов (групп). Неполная учебная нагрузка, так же как и превышающая ставку, устанавливается с письменного согласия работника. Администрация обязана ознакомить работника с учебной нагрузкой на новый учебный год не позднее 15 мая текущего года.</w:t>
      </w:r>
    </w:p>
    <w:p w:rsidR="00E83C24" w:rsidRPr="00326CE2" w:rsidRDefault="004B5AB5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обязана своевременно проводить работу по уточнению стажа, образования работника, прочих условий, требующих изменения тарификации. Сроки проведения тарификации – до 15 сентября текущего года.</w:t>
      </w:r>
    </w:p>
    <w:p w:rsidR="004B5AB5" w:rsidRPr="00326CE2" w:rsidRDefault="004B5AB5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составляет график отпусков не позднее, чем за две недели до наступления календарного года, согласовывая его с профсоюзом.</w:t>
      </w:r>
    </w:p>
    <w:p w:rsidR="004B5AB5" w:rsidRPr="00326CE2" w:rsidRDefault="004B5AB5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предоставляет возможность использования отпуска во время учебного года при наличии санаторной путевки, путевки на отдых (по медицинским показаниям)</w:t>
      </w:r>
      <w:r w:rsidR="00ED7622">
        <w:rPr>
          <w:rFonts w:ascii="Times New Roman" w:hAnsi="Times New Roman" w:cs="Times New Roman"/>
          <w:sz w:val="24"/>
          <w:szCs w:val="24"/>
        </w:rPr>
        <w:t xml:space="preserve"> </w:t>
      </w:r>
      <w:r w:rsidR="00ED7622" w:rsidRPr="006829C4">
        <w:rPr>
          <w:rFonts w:ascii="Times New Roman" w:hAnsi="Times New Roman" w:cs="Times New Roman"/>
          <w:sz w:val="24"/>
          <w:szCs w:val="24"/>
        </w:rPr>
        <w:t>не реже одного раза в пять лет</w:t>
      </w:r>
      <w:r w:rsidRPr="006829C4">
        <w:rPr>
          <w:rFonts w:ascii="Times New Roman" w:hAnsi="Times New Roman" w:cs="Times New Roman"/>
          <w:sz w:val="24"/>
          <w:szCs w:val="24"/>
        </w:rPr>
        <w:t>.</w:t>
      </w:r>
    </w:p>
    <w:p w:rsidR="004B5AB5" w:rsidRPr="00326CE2" w:rsidRDefault="004B5AB5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предоставляет возможность получения отпуска без содержания до 5 дней (согласно ст. 128 ТК РФ).</w:t>
      </w:r>
    </w:p>
    <w:p w:rsidR="004B5AB5" w:rsidRPr="00326CE2" w:rsidRDefault="004B5AB5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CE2">
        <w:rPr>
          <w:rFonts w:ascii="Times New Roman" w:hAnsi="Times New Roman" w:cs="Times New Roman"/>
          <w:sz w:val="24"/>
          <w:szCs w:val="24"/>
        </w:rP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перерыва между занятиями.</w:t>
      </w:r>
      <w:proofErr w:type="gramEnd"/>
      <w:r w:rsidRPr="00326CE2">
        <w:rPr>
          <w:rFonts w:ascii="Times New Roman" w:hAnsi="Times New Roman" w:cs="Times New Roman"/>
          <w:sz w:val="24"/>
          <w:szCs w:val="24"/>
        </w:rPr>
        <w:t xml:space="preserve"> Время для отдыха и питания других работников устанавливается также правилами внутреннего трудового распорядка и не должно быть менее 30 минут согласно ст. 108 ТК РФ.</w:t>
      </w:r>
    </w:p>
    <w:p w:rsidR="004B5AB5" w:rsidRPr="00326CE2" w:rsidRDefault="00A95D41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Дежурство педагогических работников по образовательному учреждению должно начинаться не ранее чем за 20 минут до начала занятий и продолжаться не более 20 минут после их окончания.</w:t>
      </w:r>
    </w:p>
    <w:p w:rsidR="00A95D41" w:rsidRPr="00326CE2" w:rsidRDefault="00A95D41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Предоставлять ежегодный основной удлиненный оплачиваемый отпуск согласно ст. 334 ТК РФ.</w:t>
      </w:r>
    </w:p>
    <w:p w:rsidR="00A95D41" w:rsidRPr="00326CE2" w:rsidRDefault="00A95D41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lastRenderedPageBreak/>
        <w:t>Сохранять за ушедшим в отпуск по беременности и родам и по уходу за ребенком до достижения им возраста 3-х лет ранее установленную нагрузку.</w:t>
      </w:r>
    </w:p>
    <w:p w:rsidR="00A95D41" w:rsidRPr="00326CE2" w:rsidRDefault="00A95D41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Оплата отпуска производится не позднее, чем за 3 дня до его начала.</w:t>
      </w:r>
    </w:p>
    <w:p w:rsidR="00A95D41" w:rsidRPr="00326CE2" w:rsidRDefault="00A95D41" w:rsidP="00B91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>Оплата и стимулирование труда</w:t>
      </w:r>
    </w:p>
    <w:p w:rsidR="00A95D41" w:rsidRPr="00326CE2" w:rsidRDefault="00A95D41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работы, либо квалификационной категории, присвоенной по результатам аттестации.</w:t>
      </w:r>
    </w:p>
    <w:p w:rsidR="004A5CD3" w:rsidRPr="00326CE2" w:rsidRDefault="003909C0" w:rsidP="00B91B0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З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аработная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лата </w:t>
      </w:r>
      <w:r w:rsidR="004A5CD3" w:rsidRPr="00326CE2">
        <w:rPr>
          <w:rFonts w:ascii="Times New Roman" w:hAnsi="Times New Roman" w:cs="Times New Roman"/>
          <w:sz w:val="24"/>
          <w:szCs w:val="24"/>
        </w:rPr>
        <w:t>р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аботника </w:t>
      </w:r>
      <w:r w:rsidR="004A5CD3" w:rsidRPr="00326CE2">
        <w:rPr>
          <w:rFonts w:ascii="Times New Roman" w:hAnsi="Times New Roman" w:cs="Times New Roman"/>
          <w:sz w:val="24"/>
          <w:szCs w:val="24"/>
        </w:rPr>
        <w:t>у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чреждения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в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ебя </w:t>
      </w:r>
      <w:r w:rsidR="004A5CD3" w:rsidRPr="00326CE2">
        <w:rPr>
          <w:rFonts w:ascii="Times New Roman" w:hAnsi="Times New Roman" w:cs="Times New Roman"/>
          <w:sz w:val="24"/>
          <w:szCs w:val="24"/>
        </w:rPr>
        <w:t>д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олжностной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клад, </w:t>
      </w:r>
      <w:r w:rsidR="004A5CD3" w:rsidRPr="00326CE2">
        <w:rPr>
          <w:rFonts w:ascii="Times New Roman" w:hAnsi="Times New Roman" w:cs="Times New Roman"/>
          <w:sz w:val="24"/>
          <w:szCs w:val="24"/>
        </w:rPr>
        <w:t>в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ыплаты компенсационного </w:t>
      </w:r>
      <w:r w:rsidR="004A5CD3" w:rsidRPr="00326CE2">
        <w:rPr>
          <w:rFonts w:ascii="Times New Roman" w:hAnsi="Times New Roman" w:cs="Times New Roman"/>
          <w:sz w:val="24"/>
          <w:szCs w:val="24"/>
        </w:rPr>
        <w:t>и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тимулирующего </w:t>
      </w:r>
      <w:r w:rsidR="004A5CD3" w:rsidRPr="00326CE2">
        <w:rPr>
          <w:rFonts w:ascii="Times New Roman" w:hAnsi="Times New Roman" w:cs="Times New Roman"/>
          <w:sz w:val="24"/>
          <w:szCs w:val="24"/>
        </w:rPr>
        <w:t>х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арактера,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пределяемые </w:t>
      </w:r>
      <w:r w:rsidR="004A5CD3" w:rsidRPr="00326CE2">
        <w:rPr>
          <w:rFonts w:ascii="Times New Roman" w:hAnsi="Times New Roman" w:cs="Times New Roman"/>
          <w:sz w:val="24"/>
          <w:szCs w:val="24"/>
        </w:rPr>
        <w:t>в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р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>ешением</w:t>
      </w:r>
      <w:r w:rsidR="004A5CD3" w:rsidRPr="00326CE2">
        <w:rPr>
          <w:rFonts w:ascii="Times New Roman" w:hAnsi="Times New Roman" w:cs="Times New Roman"/>
          <w:sz w:val="24"/>
          <w:szCs w:val="24"/>
        </w:rPr>
        <w:t xml:space="preserve"> сессии районного Совета депутатов  от 23.06.2010 г. № 6-18Р «О новой системе оплаты труда работников муниципальных образовательных учреждений Березовского района» 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и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и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ными </w:t>
      </w:r>
      <w:r w:rsidR="004A5CD3" w:rsidRPr="00326CE2">
        <w:rPr>
          <w:rFonts w:ascii="Times New Roman" w:hAnsi="Times New Roman" w:cs="Times New Roman"/>
          <w:sz w:val="24"/>
          <w:szCs w:val="24"/>
        </w:rPr>
        <w:t>н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ормативными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равовыми </w:t>
      </w:r>
      <w:r w:rsidR="004A5CD3" w:rsidRPr="00326CE2">
        <w:rPr>
          <w:rFonts w:ascii="Times New Roman" w:hAnsi="Times New Roman" w:cs="Times New Roman"/>
          <w:sz w:val="24"/>
          <w:szCs w:val="24"/>
        </w:rPr>
        <w:t>а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ктами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рганов </w:t>
      </w:r>
      <w:r w:rsidR="004A5CD3" w:rsidRPr="00326CE2">
        <w:rPr>
          <w:rFonts w:ascii="Times New Roman" w:hAnsi="Times New Roman" w:cs="Times New Roman"/>
          <w:sz w:val="24"/>
          <w:szCs w:val="24"/>
        </w:rPr>
        <w:t>м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естного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>амоуправления Березовского района</w:t>
      </w:r>
      <w:r w:rsidR="004A5CD3" w:rsidRPr="00326CE2">
        <w:rPr>
          <w:rFonts w:ascii="Times New Roman" w:hAnsi="Times New Roman" w:cs="Times New Roman"/>
          <w:sz w:val="24"/>
          <w:szCs w:val="24"/>
        </w:rPr>
        <w:t>,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одержащими </w:t>
      </w:r>
      <w:r w:rsidR="004A5CD3" w:rsidRPr="00326CE2">
        <w:rPr>
          <w:rFonts w:ascii="Times New Roman" w:hAnsi="Times New Roman" w:cs="Times New Roman"/>
          <w:sz w:val="24"/>
          <w:szCs w:val="24"/>
        </w:rPr>
        <w:t>н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ормы </w:t>
      </w:r>
      <w:r w:rsidR="004A5CD3" w:rsidRPr="00326CE2">
        <w:rPr>
          <w:rFonts w:ascii="Times New Roman" w:hAnsi="Times New Roman" w:cs="Times New Roman"/>
          <w:sz w:val="24"/>
          <w:szCs w:val="24"/>
        </w:rPr>
        <w:t>т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рудового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рава, </w:t>
      </w:r>
      <w:r w:rsidR="004A5CD3" w:rsidRPr="00326CE2">
        <w:rPr>
          <w:rFonts w:ascii="Times New Roman" w:hAnsi="Times New Roman" w:cs="Times New Roman"/>
          <w:sz w:val="24"/>
          <w:szCs w:val="24"/>
        </w:rPr>
        <w:t>а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также  </w:t>
      </w:r>
      <w:r w:rsidR="004A5CD3" w:rsidRPr="00326CE2">
        <w:rPr>
          <w:rFonts w:ascii="Times New Roman" w:hAnsi="Times New Roman" w:cs="Times New Roman"/>
          <w:sz w:val="24"/>
          <w:szCs w:val="24"/>
        </w:rPr>
        <w:t>л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окальными </w:t>
      </w:r>
      <w:r w:rsidR="004A5CD3" w:rsidRPr="00326CE2">
        <w:rPr>
          <w:rFonts w:ascii="Times New Roman" w:hAnsi="Times New Roman" w:cs="Times New Roman"/>
          <w:sz w:val="24"/>
          <w:szCs w:val="24"/>
        </w:rPr>
        <w:t>н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ормативными </w:t>
      </w:r>
      <w:r w:rsidR="004A5CD3" w:rsidRPr="00326CE2">
        <w:rPr>
          <w:rFonts w:ascii="Times New Roman" w:hAnsi="Times New Roman" w:cs="Times New Roman"/>
          <w:sz w:val="24"/>
          <w:szCs w:val="24"/>
        </w:rPr>
        <w:t>а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ктами </w:t>
      </w:r>
      <w:r w:rsidR="004A5CD3" w:rsidRPr="00326CE2">
        <w:rPr>
          <w:rFonts w:ascii="Times New Roman" w:hAnsi="Times New Roman" w:cs="Times New Roman"/>
          <w:sz w:val="24"/>
          <w:szCs w:val="24"/>
        </w:rPr>
        <w:t>у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>чреждения.</w:t>
      </w:r>
      <w:proofErr w:type="gramEnd"/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ереходе </w:t>
      </w:r>
      <w:r w:rsidR="004A5CD3" w:rsidRPr="00326CE2">
        <w:rPr>
          <w:rFonts w:ascii="Times New Roman" w:hAnsi="Times New Roman" w:cs="Times New Roman"/>
          <w:sz w:val="24"/>
          <w:szCs w:val="24"/>
        </w:rPr>
        <w:t>н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4A5CD3" w:rsidRPr="00326CE2">
        <w:rPr>
          <w:rFonts w:ascii="Times New Roman" w:hAnsi="Times New Roman" w:cs="Times New Roman"/>
          <w:sz w:val="24"/>
          <w:szCs w:val="24"/>
        </w:rPr>
        <w:t>н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овую систему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платы </w:t>
      </w:r>
      <w:r w:rsidR="004A5CD3" w:rsidRPr="00326CE2">
        <w:rPr>
          <w:rFonts w:ascii="Times New Roman" w:hAnsi="Times New Roman" w:cs="Times New Roman"/>
          <w:sz w:val="24"/>
          <w:szCs w:val="24"/>
        </w:rPr>
        <w:t>т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>руда</w:t>
      </w:r>
      <w:r w:rsidR="006418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беспечивается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охранение </w:t>
      </w:r>
      <w:r w:rsidR="004A5CD3" w:rsidRPr="00326CE2">
        <w:rPr>
          <w:rFonts w:ascii="Times New Roman" w:hAnsi="Times New Roman" w:cs="Times New Roman"/>
          <w:sz w:val="24"/>
          <w:szCs w:val="24"/>
        </w:rPr>
        <w:t>г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арантированной </w:t>
      </w:r>
      <w:r w:rsidR="004A5CD3" w:rsidRPr="00326CE2">
        <w:rPr>
          <w:rFonts w:ascii="Times New Roman" w:hAnsi="Times New Roman" w:cs="Times New Roman"/>
          <w:sz w:val="24"/>
          <w:szCs w:val="24"/>
        </w:rPr>
        <w:t>ч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асти </w:t>
      </w:r>
      <w:r w:rsidR="004A5CD3" w:rsidRPr="00326CE2">
        <w:rPr>
          <w:rFonts w:ascii="Times New Roman" w:hAnsi="Times New Roman" w:cs="Times New Roman"/>
          <w:sz w:val="24"/>
          <w:szCs w:val="24"/>
        </w:rPr>
        <w:t>з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аработной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латы </w:t>
      </w:r>
      <w:r w:rsidR="004A5CD3" w:rsidRPr="00326CE2">
        <w:rPr>
          <w:rFonts w:ascii="Times New Roman" w:hAnsi="Times New Roman" w:cs="Times New Roman"/>
          <w:sz w:val="24"/>
          <w:szCs w:val="24"/>
        </w:rPr>
        <w:t>в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р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амках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пределения размеров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кладов </w:t>
      </w:r>
      <w:r w:rsidR="004A5CD3" w:rsidRPr="00326CE2">
        <w:rPr>
          <w:rFonts w:ascii="Times New Roman" w:hAnsi="Times New Roman" w:cs="Times New Roman"/>
          <w:sz w:val="24"/>
          <w:szCs w:val="24"/>
        </w:rPr>
        <w:t>(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должностных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кладов),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тавки </w:t>
      </w:r>
      <w:r w:rsidR="004A5CD3" w:rsidRPr="00326CE2">
        <w:rPr>
          <w:rFonts w:ascii="Times New Roman" w:hAnsi="Times New Roman" w:cs="Times New Roman"/>
          <w:sz w:val="24"/>
          <w:szCs w:val="24"/>
        </w:rPr>
        <w:t>з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аработной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латы, </w:t>
      </w:r>
      <w:r w:rsidR="004A5CD3" w:rsidRPr="00326CE2">
        <w:rPr>
          <w:rFonts w:ascii="Times New Roman" w:hAnsi="Times New Roman" w:cs="Times New Roman"/>
          <w:sz w:val="24"/>
          <w:szCs w:val="24"/>
        </w:rPr>
        <w:t>к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омпенсационных </w:t>
      </w:r>
      <w:r w:rsidR="004A5CD3" w:rsidRPr="00326CE2">
        <w:rPr>
          <w:rFonts w:ascii="Times New Roman" w:hAnsi="Times New Roman" w:cs="Times New Roman"/>
          <w:sz w:val="24"/>
          <w:szCs w:val="24"/>
        </w:rPr>
        <w:t>в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ыплат </w:t>
      </w:r>
      <w:r w:rsidR="004A5CD3" w:rsidRPr="00326CE2">
        <w:rPr>
          <w:rFonts w:ascii="Times New Roman" w:hAnsi="Times New Roman" w:cs="Times New Roman"/>
          <w:sz w:val="24"/>
          <w:szCs w:val="24"/>
        </w:rPr>
        <w:t>и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тимулирующих </w:t>
      </w:r>
      <w:r w:rsidR="004A5CD3" w:rsidRPr="00326CE2">
        <w:rPr>
          <w:rFonts w:ascii="Times New Roman" w:hAnsi="Times New Roman" w:cs="Times New Roman"/>
          <w:sz w:val="24"/>
          <w:szCs w:val="24"/>
        </w:rPr>
        <w:t>в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ыплат в </w:t>
      </w:r>
      <w:r w:rsidR="004A5CD3" w:rsidRPr="00326CE2">
        <w:rPr>
          <w:rFonts w:ascii="Times New Roman" w:hAnsi="Times New Roman" w:cs="Times New Roman"/>
          <w:sz w:val="24"/>
          <w:szCs w:val="24"/>
        </w:rPr>
        <w:t>ч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асти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ерсональных </w:t>
      </w:r>
      <w:r w:rsidR="004A5CD3" w:rsidRPr="00326CE2">
        <w:rPr>
          <w:rFonts w:ascii="Times New Roman" w:hAnsi="Times New Roman" w:cs="Times New Roman"/>
          <w:sz w:val="24"/>
          <w:szCs w:val="24"/>
        </w:rPr>
        <w:t>в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ыплат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4A5CD3" w:rsidRPr="00326CE2">
        <w:rPr>
          <w:rFonts w:ascii="Times New Roman" w:hAnsi="Times New Roman" w:cs="Times New Roman"/>
          <w:sz w:val="24"/>
          <w:szCs w:val="24"/>
        </w:rPr>
        <w:t>н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овой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истеме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платы </w:t>
      </w:r>
      <w:r w:rsidR="004A5CD3" w:rsidRPr="00326CE2">
        <w:rPr>
          <w:rFonts w:ascii="Times New Roman" w:hAnsi="Times New Roman" w:cs="Times New Roman"/>
          <w:sz w:val="24"/>
          <w:szCs w:val="24"/>
        </w:rPr>
        <w:t>т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руда </w:t>
      </w:r>
      <w:r w:rsidR="004A5CD3" w:rsidRPr="00326CE2">
        <w:rPr>
          <w:rFonts w:ascii="Times New Roman" w:hAnsi="Times New Roman" w:cs="Times New Roman"/>
          <w:sz w:val="24"/>
          <w:szCs w:val="24"/>
        </w:rPr>
        <w:t>в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умме </w:t>
      </w:r>
      <w:r w:rsidR="004A5CD3" w:rsidRPr="00326CE2">
        <w:rPr>
          <w:rFonts w:ascii="Times New Roman" w:hAnsi="Times New Roman" w:cs="Times New Roman"/>
          <w:sz w:val="24"/>
          <w:szCs w:val="24"/>
        </w:rPr>
        <w:t>н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е ниже </w:t>
      </w:r>
      <w:r w:rsidR="004A5CD3" w:rsidRPr="00326CE2">
        <w:rPr>
          <w:rFonts w:ascii="Times New Roman" w:hAnsi="Times New Roman" w:cs="Times New Roman"/>
          <w:sz w:val="24"/>
          <w:szCs w:val="24"/>
        </w:rPr>
        <w:t>р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азмера </w:t>
      </w:r>
      <w:r w:rsidR="004A5CD3" w:rsidRPr="00326CE2">
        <w:rPr>
          <w:rFonts w:ascii="Times New Roman" w:hAnsi="Times New Roman" w:cs="Times New Roman"/>
          <w:sz w:val="24"/>
          <w:szCs w:val="24"/>
        </w:rPr>
        <w:t>з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аработной </w:t>
      </w:r>
      <w:r w:rsidR="004A5CD3" w:rsidRPr="00326CE2">
        <w:rPr>
          <w:rFonts w:ascii="Times New Roman" w:hAnsi="Times New Roman" w:cs="Times New Roman"/>
          <w:sz w:val="24"/>
          <w:szCs w:val="24"/>
        </w:rPr>
        <w:t>п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латы </w:t>
      </w:r>
      <w:r w:rsidR="004A5CD3" w:rsidRPr="00326CE2">
        <w:rPr>
          <w:rFonts w:ascii="Times New Roman" w:hAnsi="Times New Roman" w:cs="Times New Roman"/>
          <w:sz w:val="24"/>
          <w:szCs w:val="24"/>
        </w:rPr>
        <w:t>(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без </w:t>
      </w:r>
      <w:r w:rsidR="004A5CD3" w:rsidRPr="00326CE2">
        <w:rPr>
          <w:rFonts w:ascii="Times New Roman" w:hAnsi="Times New Roman" w:cs="Times New Roman"/>
          <w:sz w:val="24"/>
          <w:szCs w:val="24"/>
        </w:rPr>
        <w:t>у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чета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тимулирующих </w:t>
      </w:r>
      <w:r w:rsidR="004A5CD3" w:rsidRPr="00326CE2">
        <w:rPr>
          <w:rFonts w:ascii="Times New Roman" w:hAnsi="Times New Roman" w:cs="Times New Roman"/>
          <w:sz w:val="24"/>
          <w:szCs w:val="24"/>
        </w:rPr>
        <w:t>в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ыплат), </w:t>
      </w:r>
      <w:r w:rsidR="004A5CD3" w:rsidRPr="00326CE2">
        <w:rPr>
          <w:rFonts w:ascii="Times New Roman" w:hAnsi="Times New Roman" w:cs="Times New Roman"/>
          <w:sz w:val="24"/>
          <w:szCs w:val="24"/>
        </w:rPr>
        <w:t>у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становленного </w:t>
      </w:r>
      <w:r w:rsidR="004A5CD3" w:rsidRPr="00326CE2">
        <w:rPr>
          <w:rFonts w:ascii="Times New Roman" w:hAnsi="Times New Roman" w:cs="Times New Roman"/>
          <w:sz w:val="24"/>
          <w:szCs w:val="24"/>
        </w:rPr>
        <w:t>т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арифной </w:t>
      </w:r>
      <w:r w:rsidR="004A5CD3" w:rsidRPr="00326CE2">
        <w:rPr>
          <w:rFonts w:ascii="Times New Roman" w:hAnsi="Times New Roman" w:cs="Times New Roman"/>
          <w:sz w:val="24"/>
          <w:szCs w:val="24"/>
        </w:rPr>
        <w:t>с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истемой </w:t>
      </w:r>
      <w:r w:rsidR="004A5CD3" w:rsidRPr="00326CE2">
        <w:rPr>
          <w:rFonts w:ascii="Times New Roman" w:hAnsi="Times New Roman" w:cs="Times New Roman"/>
          <w:sz w:val="24"/>
          <w:szCs w:val="24"/>
        </w:rPr>
        <w:t>о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платы </w:t>
      </w:r>
      <w:r w:rsidR="004A5CD3" w:rsidRPr="00326CE2">
        <w:rPr>
          <w:rFonts w:ascii="Times New Roman" w:hAnsi="Times New Roman" w:cs="Times New Roman"/>
          <w:sz w:val="24"/>
          <w:szCs w:val="24"/>
        </w:rPr>
        <w:t>т</w:t>
      </w:r>
      <w:r w:rsidR="004A5CD3" w:rsidRPr="00326CE2">
        <w:rPr>
          <w:rFonts w:ascii="Times New Roman" w:hAnsi="Times New Roman" w:cs="Times New Roman"/>
          <w:noProof/>
          <w:sz w:val="24"/>
          <w:szCs w:val="24"/>
        </w:rPr>
        <w:t xml:space="preserve">руда. </w:t>
      </w:r>
    </w:p>
    <w:p w:rsidR="004A5CD3" w:rsidRPr="00326CE2" w:rsidRDefault="004A5CD3" w:rsidP="00B91B03">
      <w:pPr>
        <w:autoSpaceDE w:val="0"/>
        <w:autoSpaceDN w:val="0"/>
        <w:adjustRightInd w:val="0"/>
        <w:spacing w:after="0" w:line="240" w:lineRule="auto"/>
        <w:ind w:firstLine="9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E2">
        <w:rPr>
          <w:rFonts w:ascii="Times New Roman" w:hAnsi="Times New Roman" w:cs="Times New Roman"/>
          <w:noProof/>
          <w:sz w:val="24"/>
          <w:szCs w:val="24"/>
        </w:rPr>
        <w:tab/>
      </w:r>
      <w:r w:rsidRPr="00326CE2">
        <w:rPr>
          <w:rFonts w:ascii="Times New Roman" w:hAnsi="Times New Roman" w:cs="Times New Roman"/>
          <w:sz w:val="24"/>
          <w:szCs w:val="24"/>
        </w:rPr>
        <w:t>В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6CE2">
        <w:rPr>
          <w:rFonts w:ascii="Times New Roman" w:hAnsi="Times New Roman" w:cs="Times New Roman"/>
          <w:sz w:val="24"/>
          <w:szCs w:val="24"/>
        </w:rPr>
        <w:t>с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лучае </w:t>
      </w:r>
      <w:r w:rsidRPr="00326CE2">
        <w:rPr>
          <w:rFonts w:ascii="Times New Roman" w:hAnsi="Times New Roman" w:cs="Times New Roman"/>
          <w:sz w:val="24"/>
          <w:szCs w:val="24"/>
        </w:rPr>
        <w:t xml:space="preserve"> 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6CE2">
        <w:rPr>
          <w:rFonts w:ascii="Times New Roman" w:hAnsi="Times New Roman" w:cs="Times New Roman"/>
          <w:sz w:val="24"/>
          <w:szCs w:val="24"/>
        </w:rPr>
        <w:t>н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есогласия работника </w:t>
      </w:r>
      <w:r w:rsidRPr="00326CE2">
        <w:rPr>
          <w:rFonts w:ascii="Times New Roman" w:hAnsi="Times New Roman" w:cs="Times New Roman"/>
          <w:sz w:val="24"/>
          <w:szCs w:val="24"/>
        </w:rPr>
        <w:t>н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326CE2">
        <w:rPr>
          <w:rFonts w:ascii="Times New Roman" w:hAnsi="Times New Roman" w:cs="Times New Roman"/>
          <w:sz w:val="24"/>
          <w:szCs w:val="24"/>
        </w:rPr>
        <w:t>р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аботу </w:t>
      </w:r>
      <w:r w:rsidRPr="00326CE2">
        <w:rPr>
          <w:rFonts w:ascii="Times New Roman" w:hAnsi="Times New Roman" w:cs="Times New Roman"/>
          <w:sz w:val="24"/>
          <w:szCs w:val="24"/>
        </w:rPr>
        <w:t>в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соответствии </w:t>
      </w:r>
      <w:r w:rsidRPr="00326CE2">
        <w:rPr>
          <w:rFonts w:ascii="Times New Roman" w:hAnsi="Times New Roman" w:cs="Times New Roman"/>
          <w:sz w:val="24"/>
          <w:szCs w:val="24"/>
        </w:rPr>
        <w:t>с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6CE2">
        <w:rPr>
          <w:rFonts w:ascii="Times New Roman" w:hAnsi="Times New Roman" w:cs="Times New Roman"/>
          <w:sz w:val="24"/>
          <w:szCs w:val="24"/>
        </w:rPr>
        <w:t>н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овыми </w:t>
      </w:r>
      <w:r w:rsidRPr="00326CE2">
        <w:rPr>
          <w:rFonts w:ascii="Times New Roman" w:hAnsi="Times New Roman" w:cs="Times New Roman"/>
          <w:sz w:val="24"/>
          <w:szCs w:val="24"/>
        </w:rPr>
        <w:t>у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словиями  </w:t>
      </w:r>
    </w:p>
    <w:p w:rsidR="004A5CD3" w:rsidRPr="00326CE2" w:rsidRDefault="004A5CD3" w:rsidP="00B91B03">
      <w:pPr>
        <w:autoSpaceDE w:val="0"/>
        <w:autoSpaceDN w:val="0"/>
        <w:adjustRightInd w:val="0"/>
        <w:spacing w:after="0" w:line="240" w:lineRule="auto"/>
        <w:ind w:firstLine="9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326CE2">
        <w:rPr>
          <w:rFonts w:ascii="Times New Roman" w:hAnsi="Times New Roman" w:cs="Times New Roman"/>
          <w:sz w:val="24"/>
          <w:szCs w:val="24"/>
        </w:rPr>
        <w:t>о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платы </w:t>
      </w:r>
      <w:r w:rsidRPr="00326CE2">
        <w:rPr>
          <w:rFonts w:ascii="Times New Roman" w:hAnsi="Times New Roman" w:cs="Times New Roman"/>
          <w:sz w:val="24"/>
          <w:szCs w:val="24"/>
        </w:rPr>
        <w:t>т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руда </w:t>
      </w:r>
      <w:r w:rsidRPr="00326CE2">
        <w:rPr>
          <w:rFonts w:ascii="Times New Roman" w:hAnsi="Times New Roman" w:cs="Times New Roman"/>
          <w:sz w:val="24"/>
          <w:szCs w:val="24"/>
        </w:rPr>
        <w:t>и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6CE2">
        <w:rPr>
          <w:rFonts w:ascii="Times New Roman" w:hAnsi="Times New Roman" w:cs="Times New Roman"/>
          <w:sz w:val="24"/>
          <w:szCs w:val="24"/>
        </w:rPr>
        <w:t>о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тказа </w:t>
      </w:r>
      <w:r w:rsidRPr="00326CE2">
        <w:rPr>
          <w:rFonts w:ascii="Times New Roman" w:hAnsi="Times New Roman" w:cs="Times New Roman"/>
          <w:sz w:val="24"/>
          <w:szCs w:val="24"/>
        </w:rPr>
        <w:t>о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326CE2">
        <w:rPr>
          <w:rFonts w:ascii="Times New Roman" w:hAnsi="Times New Roman" w:cs="Times New Roman"/>
          <w:sz w:val="24"/>
          <w:szCs w:val="24"/>
        </w:rPr>
        <w:t>в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несения </w:t>
      </w:r>
      <w:r w:rsidRPr="00326CE2">
        <w:rPr>
          <w:rFonts w:ascii="Times New Roman" w:hAnsi="Times New Roman" w:cs="Times New Roman"/>
          <w:sz w:val="24"/>
          <w:szCs w:val="24"/>
        </w:rPr>
        <w:t>в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6CE2">
        <w:rPr>
          <w:rFonts w:ascii="Times New Roman" w:hAnsi="Times New Roman" w:cs="Times New Roman"/>
          <w:sz w:val="24"/>
          <w:szCs w:val="24"/>
        </w:rPr>
        <w:t>р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анее </w:t>
      </w:r>
      <w:r w:rsidRPr="00326CE2">
        <w:rPr>
          <w:rFonts w:ascii="Times New Roman" w:hAnsi="Times New Roman" w:cs="Times New Roman"/>
          <w:sz w:val="24"/>
          <w:szCs w:val="24"/>
        </w:rPr>
        <w:t>з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аключенный </w:t>
      </w:r>
      <w:r w:rsidRPr="00326CE2">
        <w:rPr>
          <w:rFonts w:ascii="Times New Roman" w:hAnsi="Times New Roman" w:cs="Times New Roman"/>
          <w:sz w:val="24"/>
          <w:szCs w:val="24"/>
        </w:rPr>
        <w:t>т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рудовой </w:t>
      </w:r>
      <w:r w:rsidRPr="00326CE2">
        <w:rPr>
          <w:rFonts w:ascii="Times New Roman" w:hAnsi="Times New Roman" w:cs="Times New Roman"/>
          <w:sz w:val="24"/>
          <w:szCs w:val="24"/>
        </w:rPr>
        <w:t>д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оговор  </w:t>
      </w:r>
    </w:p>
    <w:p w:rsidR="004A5CD3" w:rsidRPr="00326CE2" w:rsidRDefault="004A5CD3" w:rsidP="00B91B03">
      <w:pPr>
        <w:autoSpaceDE w:val="0"/>
        <w:autoSpaceDN w:val="0"/>
        <w:adjustRightInd w:val="0"/>
        <w:spacing w:after="0" w:line="240" w:lineRule="auto"/>
        <w:ind w:firstLine="9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     соответствующих </w:t>
      </w:r>
      <w:r w:rsidRPr="00326CE2">
        <w:rPr>
          <w:rFonts w:ascii="Times New Roman" w:hAnsi="Times New Roman" w:cs="Times New Roman"/>
          <w:sz w:val="24"/>
          <w:szCs w:val="24"/>
        </w:rPr>
        <w:t>и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зменений, администрация </w:t>
      </w:r>
      <w:r w:rsidRPr="00326CE2">
        <w:rPr>
          <w:rFonts w:ascii="Times New Roman" w:hAnsi="Times New Roman" w:cs="Times New Roman"/>
          <w:sz w:val="24"/>
          <w:szCs w:val="24"/>
        </w:rPr>
        <w:t>о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ставляет </w:t>
      </w:r>
      <w:r w:rsidRPr="00326CE2">
        <w:rPr>
          <w:rFonts w:ascii="Times New Roman" w:hAnsi="Times New Roman" w:cs="Times New Roman"/>
          <w:sz w:val="24"/>
          <w:szCs w:val="24"/>
        </w:rPr>
        <w:t>з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326CE2">
        <w:rPr>
          <w:rFonts w:ascii="Times New Roman" w:hAnsi="Times New Roman" w:cs="Times New Roman"/>
          <w:sz w:val="24"/>
          <w:szCs w:val="24"/>
        </w:rPr>
        <w:t>с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обой </w:t>
      </w:r>
      <w:r w:rsidRPr="00326CE2">
        <w:rPr>
          <w:rFonts w:ascii="Times New Roman" w:hAnsi="Times New Roman" w:cs="Times New Roman"/>
          <w:sz w:val="24"/>
          <w:szCs w:val="24"/>
        </w:rPr>
        <w:t>п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раво </w:t>
      </w:r>
      <w:r w:rsidRPr="00326CE2">
        <w:rPr>
          <w:rFonts w:ascii="Times New Roman" w:hAnsi="Times New Roman" w:cs="Times New Roman"/>
          <w:sz w:val="24"/>
          <w:szCs w:val="24"/>
        </w:rPr>
        <w:t>д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ействовать </w:t>
      </w:r>
      <w:proofErr w:type="gramStart"/>
      <w:r w:rsidRPr="00326C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4A5CD3" w:rsidRPr="00326CE2" w:rsidRDefault="004A5CD3" w:rsidP="00B91B03">
      <w:pPr>
        <w:autoSpaceDE w:val="0"/>
        <w:autoSpaceDN w:val="0"/>
        <w:adjustRightInd w:val="0"/>
        <w:spacing w:after="0" w:line="240" w:lineRule="auto"/>
        <w:ind w:firstLine="91"/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326CE2">
        <w:rPr>
          <w:rFonts w:ascii="Times New Roman" w:hAnsi="Times New Roman" w:cs="Times New Roman"/>
          <w:sz w:val="24"/>
          <w:szCs w:val="24"/>
        </w:rPr>
        <w:t>с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r w:rsidRPr="00326CE2">
        <w:rPr>
          <w:rFonts w:ascii="Times New Roman" w:hAnsi="Times New Roman" w:cs="Times New Roman"/>
          <w:sz w:val="24"/>
          <w:szCs w:val="24"/>
        </w:rPr>
        <w:t>с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о ст. </w:t>
      </w:r>
      <w:r w:rsidRPr="00326CE2">
        <w:rPr>
          <w:rFonts w:ascii="Times New Roman" w:hAnsi="Times New Roman" w:cs="Times New Roman"/>
          <w:sz w:val="24"/>
          <w:szCs w:val="24"/>
        </w:rPr>
        <w:t>7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4 </w:t>
      </w:r>
      <w:r w:rsidRPr="00326CE2">
        <w:rPr>
          <w:rFonts w:ascii="Times New Roman" w:hAnsi="Times New Roman" w:cs="Times New Roman"/>
          <w:sz w:val="24"/>
          <w:szCs w:val="24"/>
        </w:rPr>
        <w:t xml:space="preserve">Трудового кодекса </w:t>
      </w:r>
      <w:r w:rsidRPr="00326C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6CE2">
        <w:rPr>
          <w:rFonts w:ascii="Times New Roman" w:hAnsi="Times New Roman" w:cs="Times New Roman"/>
          <w:sz w:val="24"/>
          <w:szCs w:val="24"/>
        </w:rPr>
        <w:t>РФ.</w:t>
      </w:r>
    </w:p>
    <w:p w:rsidR="00A95D41" w:rsidRPr="00326CE2" w:rsidRDefault="00A95D41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обязана информировать коллектив о размерах финансовых п</w:t>
      </w:r>
      <w:r w:rsidR="004A5CD3" w:rsidRPr="00326CE2">
        <w:rPr>
          <w:rFonts w:ascii="Times New Roman" w:hAnsi="Times New Roman" w:cs="Times New Roman"/>
          <w:sz w:val="24"/>
          <w:szCs w:val="24"/>
        </w:rPr>
        <w:t>оступлений из всех источников (б</w:t>
      </w:r>
      <w:r w:rsidRPr="00326CE2">
        <w:rPr>
          <w:rFonts w:ascii="Times New Roman" w:hAnsi="Times New Roman" w:cs="Times New Roman"/>
          <w:sz w:val="24"/>
          <w:szCs w:val="24"/>
        </w:rPr>
        <w:t>юджет, доходы от хозяйственной деятельности, спонсорские и другие средства), отчитываться об их использовании не реже одного раза в полугодие.</w:t>
      </w:r>
    </w:p>
    <w:p w:rsidR="003909C0" w:rsidRDefault="00A95D41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9C0">
        <w:rPr>
          <w:rFonts w:ascii="Times New Roman" w:hAnsi="Times New Roman" w:cs="Times New Roman"/>
          <w:sz w:val="24"/>
          <w:szCs w:val="24"/>
        </w:rPr>
        <w:t>Установит выплату зарплаты двумя частями</w:t>
      </w:r>
      <w:r w:rsidR="00355C5F">
        <w:rPr>
          <w:rFonts w:ascii="Times New Roman" w:hAnsi="Times New Roman" w:cs="Times New Roman"/>
          <w:sz w:val="24"/>
          <w:szCs w:val="24"/>
        </w:rPr>
        <w:t>: 10 число, 23 число каждого месяца</w:t>
      </w:r>
      <w:r w:rsidR="003909C0">
        <w:rPr>
          <w:rFonts w:ascii="Times New Roman" w:hAnsi="Times New Roman" w:cs="Times New Roman"/>
          <w:sz w:val="24"/>
          <w:szCs w:val="24"/>
        </w:rPr>
        <w:t>.</w:t>
      </w:r>
      <w:r w:rsidR="003909C0" w:rsidRPr="00390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D41" w:rsidRPr="003909C0" w:rsidRDefault="00A95D41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9C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C48A4" w:rsidRPr="003909C0">
        <w:rPr>
          <w:rFonts w:ascii="Times New Roman" w:hAnsi="Times New Roman" w:cs="Times New Roman"/>
          <w:sz w:val="24"/>
          <w:szCs w:val="24"/>
        </w:rPr>
        <w:t>совместно с профсоюзом разрабатывает и утверждает на общем собрании Положени</w:t>
      </w:r>
      <w:r w:rsidR="006829C4" w:rsidRPr="003909C0">
        <w:rPr>
          <w:rFonts w:ascii="Times New Roman" w:hAnsi="Times New Roman" w:cs="Times New Roman"/>
          <w:sz w:val="24"/>
          <w:szCs w:val="24"/>
        </w:rPr>
        <w:t>е</w:t>
      </w:r>
      <w:r w:rsidR="009C48A4" w:rsidRPr="003909C0">
        <w:rPr>
          <w:rFonts w:ascii="Times New Roman" w:hAnsi="Times New Roman" w:cs="Times New Roman"/>
          <w:sz w:val="24"/>
          <w:szCs w:val="24"/>
        </w:rPr>
        <w:t xml:space="preserve"> о </w:t>
      </w:r>
      <w:r w:rsidR="006829C4" w:rsidRPr="003909C0">
        <w:rPr>
          <w:rFonts w:ascii="Times New Roman" w:hAnsi="Times New Roman" w:cs="Times New Roman"/>
          <w:sz w:val="24"/>
          <w:szCs w:val="24"/>
        </w:rPr>
        <w:t>выплатах стимулирующего характера</w:t>
      </w:r>
      <w:r w:rsidR="009C48A4" w:rsidRPr="003909C0">
        <w:rPr>
          <w:rFonts w:ascii="Times New Roman" w:hAnsi="Times New Roman" w:cs="Times New Roman"/>
          <w:sz w:val="24"/>
          <w:szCs w:val="24"/>
        </w:rPr>
        <w:t>, о премировании.</w:t>
      </w:r>
    </w:p>
    <w:p w:rsidR="009C48A4" w:rsidRPr="00326CE2" w:rsidRDefault="009C48A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обеспечивает обязательную выдачу каждому работнику ежемесячного расчетного листка с указанием начислений и удержаний из зарплаты.</w:t>
      </w:r>
    </w:p>
    <w:p w:rsidR="009C48A4" w:rsidRPr="006829C4" w:rsidRDefault="006829C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9C4">
        <w:rPr>
          <w:rFonts w:ascii="Times New Roman" w:hAnsi="Times New Roman" w:cs="Times New Roman"/>
          <w:sz w:val="24"/>
          <w:szCs w:val="24"/>
        </w:rPr>
        <w:t>Распределительная комиссия</w:t>
      </w:r>
      <w:r w:rsidR="009C48A4" w:rsidRPr="006829C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устанавливает </w:t>
      </w:r>
      <w:r w:rsidRPr="006829C4">
        <w:rPr>
          <w:rFonts w:ascii="Times New Roman" w:hAnsi="Times New Roman" w:cs="Times New Roman"/>
          <w:sz w:val="24"/>
          <w:szCs w:val="24"/>
        </w:rPr>
        <w:t>выплаты</w:t>
      </w:r>
      <w:r w:rsidR="009C48A4" w:rsidRPr="006829C4">
        <w:rPr>
          <w:rFonts w:ascii="Times New Roman" w:hAnsi="Times New Roman" w:cs="Times New Roman"/>
          <w:sz w:val="24"/>
          <w:szCs w:val="24"/>
        </w:rPr>
        <w:t xml:space="preserve"> стимулирующего характера за работу, не входящую в круг обязанностей работника, высокое профессиональное мастерство, которое подтверждается высокими конечными результатами, увеличение объема выполняемых работ, расширение зоны обслуживания и т.п.</w:t>
      </w:r>
    </w:p>
    <w:p w:rsidR="009C48A4" w:rsidRPr="006829C4" w:rsidRDefault="006829C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9C4">
        <w:rPr>
          <w:rFonts w:ascii="Times New Roman" w:hAnsi="Times New Roman" w:cs="Times New Roman"/>
          <w:sz w:val="24"/>
          <w:szCs w:val="24"/>
        </w:rPr>
        <w:t>П</w:t>
      </w:r>
      <w:r w:rsidR="009C48A4" w:rsidRPr="006829C4">
        <w:rPr>
          <w:rFonts w:ascii="Times New Roman" w:hAnsi="Times New Roman" w:cs="Times New Roman"/>
          <w:sz w:val="24"/>
          <w:szCs w:val="24"/>
        </w:rPr>
        <w:t xml:space="preserve">едагогическим работникам – молодым специалистам образования и приступившим к работе, выплачивается ежемесячная надбавка к </w:t>
      </w:r>
      <w:r w:rsidRPr="006829C4">
        <w:rPr>
          <w:rFonts w:ascii="Times New Roman" w:hAnsi="Times New Roman" w:cs="Times New Roman"/>
          <w:sz w:val="24"/>
          <w:szCs w:val="24"/>
        </w:rPr>
        <w:t>окладу</w:t>
      </w:r>
      <w:r w:rsidR="009C48A4" w:rsidRPr="006829C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6829C4">
        <w:rPr>
          <w:rFonts w:ascii="Times New Roman" w:hAnsi="Times New Roman" w:cs="Times New Roman"/>
          <w:sz w:val="24"/>
          <w:szCs w:val="24"/>
        </w:rPr>
        <w:t>2</w:t>
      </w:r>
      <w:r w:rsidR="009C48A4" w:rsidRPr="006829C4">
        <w:rPr>
          <w:rFonts w:ascii="Times New Roman" w:hAnsi="Times New Roman" w:cs="Times New Roman"/>
          <w:sz w:val="24"/>
          <w:szCs w:val="24"/>
        </w:rPr>
        <w:t>0% в течение 5 лет работы.</w:t>
      </w:r>
    </w:p>
    <w:p w:rsidR="009C48A4" w:rsidRPr="00326CE2" w:rsidRDefault="009C48A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Выплачивать ежемесячно вместе с заработной платой компенсацию на книгоиздательскую продукцию.</w:t>
      </w:r>
    </w:p>
    <w:p w:rsidR="009C48A4" w:rsidRPr="00326CE2" w:rsidRDefault="009C48A4" w:rsidP="00B91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>Улучшение условий охраны труда</w:t>
      </w:r>
    </w:p>
    <w:p w:rsidR="009C48A4" w:rsidRPr="00326CE2" w:rsidRDefault="009C48A4" w:rsidP="00B91B03">
      <w:p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                     Стороны признают свою обязанность сотрудничать в деле сохранения здоровья и безопасности труда и обязуются обеспечить:</w:t>
      </w:r>
    </w:p>
    <w:p w:rsidR="009C48A4" w:rsidRPr="00326CE2" w:rsidRDefault="009C48A4" w:rsidP="00B91B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lastRenderedPageBreak/>
        <w:t>Организацию и ведение охраны труда с соблюдением всех нормативных требований;</w:t>
      </w:r>
    </w:p>
    <w:p w:rsidR="009C48A4" w:rsidRPr="00326CE2" w:rsidRDefault="00F0422F" w:rsidP="00B91B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Распределение функциональных обязанностей и ответственности руководителей, должностных лиц в этих вопросах;</w:t>
      </w:r>
    </w:p>
    <w:p w:rsidR="00F0422F" w:rsidRPr="00326CE2" w:rsidRDefault="00F0422F" w:rsidP="00B91B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Оценку состояния условий труда на рабочих местах;</w:t>
      </w:r>
    </w:p>
    <w:p w:rsidR="00F0422F" w:rsidRPr="00326CE2" w:rsidRDefault="00F0422F" w:rsidP="00B91B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Проведение паспортизации условий труда и обучения;</w:t>
      </w:r>
    </w:p>
    <w:p w:rsidR="00F0422F" w:rsidRPr="00326CE2" w:rsidRDefault="00F0422F" w:rsidP="00B91B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Своевременное расследование несчастных случаев.</w:t>
      </w:r>
    </w:p>
    <w:p w:rsidR="00F0422F" w:rsidRPr="00326CE2" w:rsidRDefault="00F0422F" w:rsidP="00B91B03">
      <w:p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      При несчастном случае на производстве по вине учреждения выплачивается единовременная компенсация в сумме не менее 100% из Фонда материального поощрения (при доказанной вине Образовательного учреждения).</w:t>
      </w:r>
    </w:p>
    <w:p w:rsidR="00F0422F" w:rsidRPr="00326CE2" w:rsidRDefault="00F0422F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Распределить функциональные обязанности по охране труда между руководителями. Ответственным за охрану труда считать: заведующую хозяйством Байдукову Наталью Алексеевну.</w:t>
      </w:r>
    </w:p>
    <w:p w:rsidR="00F0422F" w:rsidRPr="00326CE2" w:rsidRDefault="00F0422F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Совместно с профсоюзом проводить оценку состояния условий труда на рабочих местах.</w:t>
      </w:r>
    </w:p>
    <w:p w:rsidR="00F0422F" w:rsidRPr="00326CE2" w:rsidRDefault="00F0422F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Организовать совместно с профсоюзом подготовку учреждения к новому учебному году.</w:t>
      </w:r>
    </w:p>
    <w:p w:rsidR="003E5960" w:rsidRDefault="00F0422F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Обеспечить выполнение Соглашения по ТБ и охране труда в полном объеме. </w:t>
      </w:r>
    </w:p>
    <w:p w:rsidR="00F0422F" w:rsidRPr="00326CE2" w:rsidRDefault="00F0422F" w:rsidP="00B91B03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( приложение №2).</w:t>
      </w:r>
    </w:p>
    <w:p w:rsidR="00F0422F" w:rsidRPr="00326CE2" w:rsidRDefault="00F0422F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Разрабатывать, обновлять и утверждать инструкции по охране труда. Проводить первичный и плановый инструктаж.</w:t>
      </w:r>
    </w:p>
    <w:p w:rsidR="00F0422F" w:rsidRPr="00326CE2" w:rsidRDefault="00F0422F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Направлять на обучение по охране труда работников Образовательного учреждения.</w:t>
      </w:r>
    </w:p>
    <w:p w:rsidR="00F0422F" w:rsidRPr="00326CE2" w:rsidRDefault="00F0422F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Осуществлять учет и расследование несчастных случаев на производстве. Оформлять их актом по соответствующей форме.</w:t>
      </w:r>
    </w:p>
    <w:p w:rsidR="00F0422F" w:rsidRPr="00326CE2" w:rsidRDefault="00F0422F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При выполнении работ в условиях, отклоняющихся от нормальных (при совмещении профессий, работе сверхурочно, в ночное время и т.п.) производить соответствующие доплаты.</w:t>
      </w:r>
    </w:p>
    <w:p w:rsidR="00F0422F" w:rsidRPr="00326CE2" w:rsidRDefault="003F0B51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Обеспечивать работников полагающимися: инвентарем, одеждой, моющими средствами в соответствии с нормами.</w:t>
      </w:r>
    </w:p>
    <w:p w:rsidR="003F0B51" w:rsidRPr="00326CE2" w:rsidRDefault="003F0B51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Обеспечить соблюдение санитарно-гигиенических требований, температурного, водного и светового режима. При температуре воздуха ниже 30 градусов работа учреждения может быть приостановлена с сохранением заработной платы работников.</w:t>
      </w:r>
    </w:p>
    <w:p w:rsidR="00901A98" w:rsidRPr="00326CE2" w:rsidRDefault="00901A98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Предоставлять родителю, воспитывающему ребенка-инвалида в возрасте до 18 лет, ежемесячно 4 дополнительных дня отдыха с сохранением среднего заработка при выполнении условий, оговоренных в ст. 262 ТК РФ.</w:t>
      </w:r>
    </w:p>
    <w:p w:rsidR="00901A98" w:rsidRPr="00326CE2" w:rsidRDefault="00901A98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Организовывать ежегодное бесплатное медицинское обследование, а также прохождение флюорографии, сдачу анализов в кожно-венерологическом диспансере для работников школы согласно ст. 213 ТК РФ.</w:t>
      </w:r>
    </w:p>
    <w:p w:rsidR="00901A98" w:rsidRDefault="00901A98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обязуется не заключать договора  аренды, приводящие к ухудшению условий труда работников и обучающихся.</w:t>
      </w:r>
    </w:p>
    <w:p w:rsidR="008327FD" w:rsidRPr="006F0A9F" w:rsidRDefault="008327FD" w:rsidP="008327FD">
      <w:pPr>
        <w:pStyle w:val="a5"/>
        <w:numPr>
          <w:ilvl w:val="1"/>
          <w:numId w:val="1"/>
        </w:numPr>
        <w:ind w:left="142" w:firstLine="0"/>
        <w:jc w:val="both"/>
        <w:rPr>
          <w:color w:val="000000" w:themeColor="text1"/>
        </w:rPr>
      </w:pPr>
      <w:r w:rsidRPr="006F0A9F">
        <w:rPr>
          <w:color w:val="000000" w:themeColor="text1"/>
        </w:rPr>
        <w:t>Руководители организации имеют право</w:t>
      </w:r>
      <w:r w:rsidR="00A11646">
        <w:rPr>
          <w:color w:val="000000" w:themeColor="text1"/>
        </w:rPr>
        <w:t xml:space="preserve"> (основание Федеральный закон </w:t>
      </w:r>
      <w:r w:rsidR="00A11646" w:rsidRPr="00A11646">
        <w:rPr>
          <w:rStyle w:val="a6"/>
          <w:b w:val="0"/>
        </w:rPr>
        <w:t>№ 69-ФЗ</w:t>
      </w:r>
      <w:r w:rsidR="0016633A">
        <w:rPr>
          <w:rStyle w:val="a6"/>
          <w:b w:val="0"/>
        </w:rPr>
        <w:t xml:space="preserve"> от 21.12.1994)</w:t>
      </w:r>
      <w:r w:rsidRPr="006F0A9F">
        <w:rPr>
          <w:color w:val="000000" w:themeColor="text1"/>
        </w:rPr>
        <w:t>:</w:t>
      </w:r>
    </w:p>
    <w:p w:rsidR="008327FD" w:rsidRPr="006F0A9F" w:rsidRDefault="008327FD" w:rsidP="008327FD">
      <w:pPr>
        <w:pStyle w:val="a5"/>
        <w:ind w:left="142"/>
        <w:jc w:val="both"/>
        <w:rPr>
          <w:color w:val="000000" w:themeColor="text1"/>
        </w:rPr>
      </w:pPr>
      <w:r w:rsidRPr="006F0A9F">
        <w:rPr>
          <w:color w:val="000000" w:themeColor="text1"/>
        </w:rPr>
        <w:t>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8327FD" w:rsidRPr="006F0A9F" w:rsidRDefault="008327FD" w:rsidP="008327FD">
      <w:pPr>
        <w:pStyle w:val="a5"/>
        <w:ind w:left="142"/>
        <w:jc w:val="both"/>
        <w:rPr>
          <w:color w:val="000000" w:themeColor="text1"/>
        </w:rPr>
      </w:pPr>
      <w:r w:rsidRPr="006F0A9F">
        <w:rPr>
          <w:color w:val="000000" w:themeColor="text1"/>
        </w:rPr>
        <w:lastRenderedPageBreak/>
        <w:t>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8327FD" w:rsidRPr="006F0A9F" w:rsidRDefault="008327FD" w:rsidP="008327FD">
      <w:pPr>
        <w:pStyle w:val="a5"/>
        <w:ind w:left="142"/>
        <w:jc w:val="both"/>
        <w:rPr>
          <w:color w:val="000000" w:themeColor="text1"/>
        </w:rPr>
      </w:pPr>
      <w:r w:rsidRPr="006F0A9F">
        <w:rPr>
          <w:color w:val="000000" w:themeColor="text1"/>
        </w:rPr>
        <w:t>проводить работы по установлению причин и обстоятельств пожаров, происшедших на предприятиях;</w:t>
      </w:r>
    </w:p>
    <w:p w:rsidR="008327FD" w:rsidRPr="006F0A9F" w:rsidRDefault="008327FD" w:rsidP="008327FD">
      <w:pPr>
        <w:pStyle w:val="a5"/>
        <w:ind w:left="142"/>
        <w:jc w:val="both"/>
        <w:rPr>
          <w:color w:val="000000" w:themeColor="text1"/>
        </w:rPr>
      </w:pPr>
      <w:r w:rsidRPr="006F0A9F">
        <w:rPr>
          <w:color w:val="000000" w:themeColor="text1"/>
        </w:rPr>
        <w:t>устанавливать меры социального и экономического стимулирования обеспечения пожарной безопасности;</w:t>
      </w:r>
    </w:p>
    <w:p w:rsidR="008327FD" w:rsidRPr="006F0A9F" w:rsidRDefault="008327FD" w:rsidP="008327FD">
      <w:pPr>
        <w:pStyle w:val="a5"/>
        <w:ind w:left="142"/>
        <w:jc w:val="both"/>
        <w:rPr>
          <w:color w:val="000000" w:themeColor="text1"/>
        </w:rPr>
      </w:pPr>
      <w:r w:rsidRPr="006F0A9F">
        <w:rPr>
          <w:color w:val="000000" w:themeColor="text1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8327FD" w:rsidRPr="006F0A9F" w:rsidRDefault="008327FD" w:rsidP="008327FD">
      <w:pPr>
        <w:pStyle w:val="a5"/>
        <w:ind w:left="142"/>
        <w:jc w:val="both"/>
        <w:rPr>
          <w:color w:val="000000" w:themeColor="text1"/>
        </w:rPr>
      </w:pPr>
      <w:r w:rsidRPr="006F0A9F">
        <w:rPr>
          <w:color w:val="000000" w:themeColor="text1"/>
        </w:rPr>
        <w:t> Руководители организации обязаны:</w:t>
      </w:r>
    </w:p>
    <w:p w:rsidR="008327FD" w:rsidRPr="006F0A9F" w:rsidRDefault="008327FD" w:rsidP="008327FD">
      <w:pPr>
        <w:pStyle w:val="a5"/>
        <w:ind w:left="142"/>
        <w:jc w:val="both"/>
        <w:rPr>
          <w:color w:val="000000" w:themeColor="text1"/>
        </w:rPr>
      </w:pPr>
      <w:r w:rsidRPr="006F0A9F">
        <w:rPr>
          <w:color w:val="000000" w:themeColor="text1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8327FD" w:rsidRPr="006F0A9F" w:rsidRDefault="008327FD" w:rsidP="008327FD">
      <w:pPr>
        <w:pStyle w:val="a5"/>
        <w:ind w:left="142"/>
        <w:jc w:val="both"/>
        <w:rPr>
          <w:color w:val="000000" w:themeColor="text1"/>
        </w:rPr>
      </w:pPr>
      <w:r w:rsidRPr="006F0A9F">
        <w:rPr>
          <w:color w:val="000000" w:themeColor="text1"/>
        </w:rPr>
        <w:t>разрабатывать и осуществлять меры по обеспечению пожарной безопасности;</w:t>
      </w:r>
    </w:p>
    <w:p w:rsidR="008327FD" w:rsidRPr="006F0A9F" w:rsidRDefault="008327FD" w:rsidP="008327FD">
      <w:pPr>
        <w:pStyle w:val="a5"/>
        <w:ind w:left="142"/>
        <w:jc w:val="both"/>
        <w:rPr>
          <w:color w:val="000000" w:themeColor="text1"/>
        </w:rPr>
      </w:pPr>
      <w:r w:rsidRPr="006F0A9F">
        <w:rPr>
          <w:color w:val="000000" w:themeColor="text1"/>
        </w:rPr>
        <w:t>проводить противопожарную пропаганду, а также обучать своих работников мерам пожарной безопасности;</w:t>
      </w:r>
    </w:p>
    <w:p w:rsidR="008327FD" w:rsidRPr="006F0A9F" w:rsidRDefault="008327FD" w:rsidP="008327FD">
      <w:pPr>
        <w:pStyle w:val="a5"/>
        <w:ind w:left="142"/>
        <w:jc w:val="both"/>
        <w:rPr>
          <w:color w:val="000000" w:themeColor="text1"/>
        </w:rPr>
      </w:pPr>
      <w:r w:rsidRPr="006F0A9F">
        <w:rPr>
          <w:color w:val="000000" w:themeColor="text1"/>
        </w:rPr>
        <w:t>включать в коллективный договор (соглашение) вопросы пожарной безопасности;</w:t>
      </w:r>
    </w:p>
    <w:p w:rsidR="008327FD" w:rsidRPr="006F0A9F" w:rsidRDefault="008327FD" w:rsidP="008327FD">
      <w:pPr>
        <w:pStyle w:val="a5"/>
        <w:ind w:left="142"/>
        <w:jc w:val="both"/>
        <w:rPr>
          <w:color w:val="000000" w:themeColor="text1"/>
        </w:rPr>
      </w:pPr>
      <w:r w:rsidRPr="006F0A9F">
        <w:rPr>
          <w:color w:val="000000" w:themeColor="text1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8327FD" w:rsidRPr="006F0A9F" w:rsidRDefault="008327FD" w:rsidP="008327FD">
      <w:pPr>
        <w:pStyle w:val="a5"/>
        <w:ind w:left="142"/>
        <w:jc w:val="both"/>
        <w:rPr>
          <w:color w:val="000000" w:themeColor="text1"/>
        </w:rPr>
      </w:pPr>
      <w:r w:rsidRPr="006F0A9F">
        <w:rPr>
          <w:color w:val="000000" w:themeColor="text1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8327FD" w:rsidRPr="006F0A9F" w:rsidRDefault="008327FD" w:rsidP="008327FD">
      <w:pPr>
        <w:pStyle w:val="a5"/>
        <w:ind w:left="142"/>
        <w:jc w:val="both"/>
        <w:rPr>
          <w:color w:val="000000" w:themeColor="text1"/>
        </w:rPr>
      </w:pPr>
      <w:r w:rsidRPr="006F0A9F">
        <w:rPr>
          <w:color w:val="000000" w:themeColor="text1"/>
        </w:rPr>
        <w:t>предоставлять в установленном порядке при тушении пожаров на территориях предприятий необходимые силы и средства;</w:t>
      </w:r>
    </w:p>
    <w:p w:rsidR="008327FD" w:rsidRPr="006F0A9F" w:rsidRDefault="008327FD" w:rsidP="008327FD">
      <w:pPr>
        <w:pStyle w:val="a5"/>
        <w:ind w:left="142"/>
        <w:jc w:val="both"/>
        <w:rPr>
          <w:color w:val="000000" w:themeColor="text1"/>
        </w:rPr>
      </w:pPr>
      <w:r w:rsidRPr="006F0A9F">
        <w:rPr>
          <w:color w:val="000000" w:themeColor="text1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8327FD" w:rsidRPr="006F0A9F" w:rsidRDefault="008327FD" w:rsidP="008327FD">
      <w:pPr>
        <w:pStyle w:val="a5"/>
        <w:ind w:left="142"/>
        <w:jc w:val="both"/>
        <w:rPr>
          <w:color w:val="000000" w:themeColor="text1"/>
        </w:rPr>
      </w:pPr>
      <w:r w:rsidRPr="006F0A9F">
        <w:rPr>
          <w:color w:val="000000" w:themeColor="text1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последствиях;</w:t>
      </w:r>
    </w:p>
    <w:p w:rsidR="008327FD" w:rsidRPr="006F0A9F" w:rsidRDefault="008327FD" w:rsidP="008327FD">
      <w:pPr>
        <w:pStyle w:val="a5"/>
        <w:ind w:left="142"/>
        <w:jc w:val="both"/>
        <w:rPr>
          <w:color w:val="000000" w:themeColor="text1"/>
        </w:rPr>
      </w:pPr>
      <w:r w:rsidRPr="006F0A9F">
        <w:rPr>
          <w:color w:val="000000" w:themeColor="text1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6F0A9F">
        <w:rPr>
          <w:color w:val="000000" w:themeColor="text1"/>
        </w:rPr>
        <w:t>дств пр</w:t>
      </w:r>
      <w:proofErr w:type="gramEnd"/>
      <w:r w:rsidRPr="006F0A9F">
        <w:rPr>
          <w:color w:val="000000" w:themeColor="text1"/>
        </w:rPr>
        <w:t>отивопожарной защиты, об изменении состояния дорог и проездов;</w:t>
      </w:r>
    </w:p>
    <w:p w:rsidR="008327FD" w:rsidRPr="006F0A9F" w:rsidRDefault="008327FD" w:rsidP="008327FD">
      <w:pPr>
        <w:pStyle w:val="a5"/>
        <w:ind w:left="142"/>
        <w:jc w:val="both"/>
        <w:rPr>
          <w:color w:val="000000" w:themeColor="text1"/>
        </w:rPr>
      </w:pPr>
      <w:r w:rsidRPr="006F0A9F">
        <w:rPr>
          <w:color w:val="000000" w:themeColor="text1"/>
        </w:rPr>
        <w:t>содействовать деятельности добровольных пожарных;</w:t>
      </w:r>
      <w:r w:rsidR="00A3682E">
        <w:rPr>
          <w:color w:val="000000" w:themeColor="text1"/>
        </w:rPr>
        <w:t xml:space="preserve"> </w:t>
      </w:r>
      <w:proofErr w:type="gramStart"/>
      <w:r w:rsidRPr="006F0A9F">
        <w:rPr>
          <w:color w:val="000000" w:themeColor="text1"/>
        </w:rPr>
        <w:t>обеспечивать создание и содержание подразделений пожарной охраны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на которых в обязательном порядке создается пожарная охрана (за исключением объектов, на которых создаются объектовые, специальные и воинские подразделения федеральной противопожарной службы).</w:t>
      </w:r>
      <w:proofErr w:type="gramEnd"/>
    </w:p>
    <w:p w:rsidR="008327FD" w:rsidRDefault="008327FD" w:rsidP="008327FD">
      <w:pPr>
        <w:pStyle w:val="a5"/>
        <w:ind w:left="142"/>
        <w:jc w:val="both"/>
        <w:rPr>
          <w:color w:val="000000" w:themeColor="text1"/>
        </w:rPr>
      </w:pPr>
      <w:r w:rsidRPr="006F0A9F">
        <w:rPr>
          <w:color w:val="000000" w:themeColor="text1"/>
        </w:rPr>
        <w:t> 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FF4B53" w:rsidRPr="00FF4B53" w:rsidRDefault="00FF4B53" w:rsidP="008327FD">
      <w:pPr>
        <w:pStyle w:val="a5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6.15</w:t>
      </w:r>
      <w:proofErr w:type="gramStart"/>
      <w:r>
        <w:rPr>
          <w:color w:val="000000" w:themeColor="text1"/>
        </w:rPr>
        <w:t xml:space="preserve"> П</w:t>
      </w:r>
      <w:proofErr w:type="gramEnd"/>
      <w:r>
        <w:rPr>
          <w:color w:val="000000" w:themeColor="text1"/>
        </w:rPr>
        <w:t xml:space="preserve">редоставлять </w:t>
      </w:r>
      <w:r w:rsidRPr="00FF4B53">
        <w:t>дополнительный отпуск и сокращенный рабочий день</w:t>
      </w:r>
      <w:r>
        <w:t xml:space="preserve"> при выполнении работы, связанной </w:t>
      </w:r>
      <w:r w:rsidRPr="00FF4B53">
        <w:t>с  вредными условиями труда</w:t>
      </w:r>
      <w:r>
        <w:t xml:space="preserve"> (</w:t>
      </w:r>
      <w:r w:rsidRPr="00FF4B53">
        <w:t xml:space="preserve">основание </w:t>
      </w:r>
      <w:r w:rsidRPr="00FF4B53">
        <w:rPr>
          <w:bCs/>
        </w:rPr>
        <w:t xml:space="preserve">Постановление от 25.10.1974 N 298/П-22 </w:t>
      </w:r>
      <w:r w:rsidRPr="00FF4B53">
        <w:t>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</w:t>
      </w:r>
      <w:r>
        <w:t>)</w:t>
      </w:r>
    </w:p>
    <w:p w:rsidR="00901A98" w:rsidRPr="00326CE2" w:rsidRDefault="00901A98" w:rsidP="00B91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Разрешение трудовых споров (конфликтов)</w:t>
      </w:r>
    </w:p>
    <w:p w:rsidR="001E64C6" w:rsidRPr="00326CE2" w:rsidRDefault="00901A98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Индивидуальные трудовые споры работников, работающих по трудовому договору, и администрации Образовательного учреждения по вопросам: оплаты труда, нагрузки, возвращение денежных сумм, удержания заработной платы, премирования, предоставления ежегодных отпусков, наложение дисциплинарных взысканий, перевода на другую работу. Прекращение трудового договора не по инициативе администрации, внесения изменений и исправлений в трудовую книжку и другие вопросы, решаются в комиссиях по трудовым спорам в течение 10 календарных дней со дня подачи работником заявления. Работник имеет право обжаловать решение комиссии в 10-дневнй срок. Порядок рассмотрения индивидуальных трудовых споров в комиссии по трудовым спорам осуществляется на основании ст. 387,390 ТК РФ.</w:t>
      </w:r>
    </w:p>
    <w:p w:rsidR="00901A98" w:rsidRPr="00326CE2" w:rsidRDefault="00901A98" w:rsidP="00B91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>Права и обязанности профсоюзной организации</w:t>
      </w:r>
    </w:p>
    <w:p w:rsidR="00901A98" w:rsidRPr="00326CE2" w:rsidRDefault="00901A98" w:rsidP="00B91B03">
      <w:pPr>
        <w:pStyle w:val="a3"/>
        <w:ind w:left="1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>при выполнении коллективного договора.</w:t>
      </w:r>
    </w:p>
    <w:p w:rsidR="00901A98" w:rsidRPr="00326CE2" w:rsidRDefault="00CE66F2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Выступая представителем работников и являясь стороной коллективного договора, профсоюз принимает на себя обязательства по всем разделам коллективного договора.</w:t>
      </w:r>
    </w:p>
    <w:p w:rsidR="00CE66F2" w:rsidRPr="00326CE2" w:rsidRDefault="00CE66F2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Администрация обязуется производить через бухгалтерию отдела образования перечисления профсоюзных взносов на счет профсоюзной организации, </w:t>
      </w:r>
      <w:proofErr w:type="gramStart"/>
      <w:r w:rsidRPr="00326CE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26CE2">
        <w:rPr>
          <w:rFonts w:ascii="Times New Roman" w:hAnsi="Times New Roman" w:cs="Times New Roman"/>
          <w:sz w:val="24"/>
          <w:szCs w:val="24"/>
        </w:rPr>
        <w:t xml:space="preserve"> письменных заявлений работников.</w:t>
      </w:r>
    </w:p>
    <w:p w:rsidR="00CE66F2" w:rsidRPr="00326CE2" w:rsidRDefault="00CE66F2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Председатель профсоюзного комитета представляет и защищает права и интересы членов профсоюза Образовательного учреждения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CE66F2" w:rsidRPr="00326CE2" w:rsidRDefault="00CE66F2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Согласно ст. 370 ТК РФ профсоюз осуществляет контроль над соблюдением работодателем нормативных правовых актов.</w:t>
      </w:r>
    </w:p>
    <w:p w:rsidR="00CE66F2" w:rsidRPr="00326CE2" w:rsidRDefault="00CE66F2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Председатель имеет право принимать участие в установлении системы оплаты и стимулирования труда согласно ст. 135 ТК РФ.</w:t>
      </w:r>
    </w:p>
    <w:p w:rsidR="00CE66F2" w:rsidRPr="00326CE2" w:rsidRDefault="00CE66F2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Председатель имеет право принимать участие в установлении различных систем премирования и надбавок работникам учреждения согласно ст. 144 ТК РФ.</w:t>
      </w:r>
    </w:p>
    <w:p w:rsidR="00CE66F2" w:rsidRPr="00326CE2" w:rsidRDefault="00CE66F2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Профсоюз организует работу по учету нуждающихся работников и членов их семей в санаторно-курортном лечении, своевременно направляет заявки в территориальные отделения фонда социального страхования.</w:t>
      </w:r>
    </w:p>
    <w:p w:rsidR="00CE66F2" w:rsidRPr="00326CE2" w:rsidRDefault="00CE66F2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Председатель может выступать с ходатайством об улучшении жилищных условий работника Образовательного учреждения перед администрацией района, города.</w:t>
      </w:r>
    </w:p>
    <w:p w:rsidR="00CE66F2" w:rsidRPr="00326CE2" w:rsidRDefault="00CE66F2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Председатель имеет право участвовать в составлении графика ежегодных от</w:t>
      </w:r>
      <w:r w:rsidR="006504A5" w:rsidRPr="00326CE2">
        <w:rPr>
          <w:rFonts w:ascii="Times New Roman" w:hAnsi="Times New Roman" w:cs="Times New Roman"/>
          <w:sz w:val="24"/>
          <w:szCs w:val="24"/>
        </w:rPr>
        <w:t>п</w:t>
      </w:r>
      <w:r w:rsidRPr="00326CE2">
        <w:rPr>
          <w:rFonts w:ascii="Times New Roman" w:hAnsi="Times New Roman" w:cs="Times New Roman"/>
          <w:sz w:val="24"/>
          <w:szCs w:val="24"/>
        </w:rPr>
        <w:t>усков работников Образовательно</w:t>
      </w:r>
      <w:r w:rsidR="006504A5" w:rsidRPr="00326CE2">
        <w:rPr>
          <w:rFonts w:ascii="Times New Roman" w:hAnsi="Times New Roman" w:cs="Times New Roman"/>
          <w:sz w:val="24"/>
          <w:szCs w:val="24"/>
        </w:rPr>
        <w:t>го</w:t>
      </w:r>
      <w:r w:rsidRPr="00326CE2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CE66F2" w:rsidRPr="00326CE2" w:rsidRDefault="006504A5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Председатель имеет право участвовать в работе комиссии по аттестации рабочих мест, охране труда, по тарификации. Осуществлять контроль над соблюдением порядка проведения аттестации педагогических работников. Осуществлять контроль над правильностью ведения трудовых книжек работников.</w:t>
      </w:r>
    </w:p>
    <w:p w:rsidR="006504A5" w:rsidRPr="00326CE2" w:rsidRDefault="006504A5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Председатель совместно с руководителем Образовательного учреждения организовывает различные смотры, конкурсы, мероприятия, направленные на совершенствование профессионального мастерства.</w:t>
      </w:r>
    </w:p>
    <w:p w:rsidR="006504A5" w:rsidRPr="00326CE2" w:rsidRDefault="006504A5" w:rsidP="00B91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>Гарантии профсоюзной деятельности.</w:t>
      </w:r>
    </w:p>
    <w:p w:rsidR="006504A5" w:rsidRPr="00326CE2" w:rsidRDefault="006504A5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Профсоюз является единственным представителем интересов работников при заключении коллективного договора, коллективных споров и осуществляет </w:t>
      </w:r>
      <w:r w:rsidRPr="00326CE2">
        <w:rPr>
          <w:rFonts w:ascii="Times New Roman" w:hAnsi="Times New Roman" w:cs="Times New Roman"/>
          <w:sz w:val="24"/>
          <w:szCs w:val="24"/>
        </w:rPr>
        <w:lastRenderedPageBreak/>
        <w:t>представительство и защиту членов профсоюза при обращении в КТС и судебные органы.</w:t>
      </w:r>
    </w:p>
    <w:p w:rsidR="006504A5" w:rsidRPr="00326CE2" w:rsidRDefault="006504A5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Установить председателю профсоюза надбавку к заработной плате от 10 % ставки в пределах фонда надбавок и доплат за работу, не входящую в круг основных обязанностей работника.</w:t>
      </w:r>
    </w:p>
    <w:p w:rsidR="006504A5" w:rsidRPr="00326CE2" w:rsidRDefault="006504A5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Работники, входящие в состав профсоюзных органов и не освобожденные от основной работы, не могут быть подвергнуты дисциплинарному взысканию без согласия профсоюза, Председатель – без согласия районного профсоюзного органа.</w:t>
      </w:r>
    </w:p>
    <w:p w:rsidR="006504A5" w:rsidRPr="00326CE2" w:rsidRDefault="006504A5" w:rsidP="00B91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 xml:space="preserve">Срок действия и форма </w:t>
      </w:r>
      <w:proofErr w:type="gramStart"/>
      <w:r w:rsidRPr="00326CE2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326CE2">
        <w:rPr>
          <w:rFonts w:ascii="Times New Roman" w:hAnsi="Times New Roman" w:cs="Times New Roman"/>
          <w:b/>
          <w:i/>
          <w:sz w:val="24"/>
          <w:szCs w:val="24"/>
        </w:rPr>
        <w:t xml:space="preserve"> выполнением</w:t>
      </w:r>
    </w:p>
    <w:p w:rsidR="006504A5" w:rsidRPr="00326CE2" w:rsidRDefault="006504A5" w:rsidP="00B91B03">
      <w:pPr>
        <w:pStyle w:val="a3"/>
        <w:ind w:left="1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>коллективного договора.</w:t>
      </w:r>
    </w:p>
    <w:p w:rsidR="006504A5" w:rsidRPr="00326CE2" w:rsidRDefault="006504A5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Администрация и профсоюз совместно разрабатывают план мероприятий по выполнению настоящего коллективного договора.</w:t>
      </w:r>
    </w:p>
    <w:p w:rsidR="00706854" w:rsidRPr="00326CE2" w:rsidRDefault="0070685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Администрация и профсоюз совместно осуществляют контроль над реализацией мероприятий по выполнению коллективного договора и его положений и </w:t>
      </w:r>
      <w:proofErr w:type="gramStart"/>
      <w:r w:rsidRPr="00326CE2">
        <w:rPr>
          <w:rFonts w:ascii="Times New Roman" w:hAnsi="Times New Roman" w:cs="Times New Roman"/>
          <w:sz w:val="24"/>
          <w:szCs w:val="24"/>
        </w:rPr>
        <w:t>отчитываются о результатах</w:t>
      </w:r>
      <w:proofErr w:type="gramEnd"/>
      <w:r w:rsidRPr="00326CE2">
        <w:rPr>
          <w:rFonts w:ascii="Times New Roman" w:hAnsi="Times New Roman" w:cs="Times New Roman"/>
          <w:sz w:val="24"/>
          <w:szCs w:val="24"/>
        </w:rPr>
        <w:t xml:space="preserve"> проделанной работы на общем собрании Образовательного учреждения в конце календарного года.</w:t>
      </w:r>
    </w:p>
    <w:p w:rsidR="00706854" w:rsidRPr="00326CE2" w:rsidRDefault="0070685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 повлечь возникновение конфликтов с целью предупреждения использования работниками крайней меры их разрешения – забастовки.</w:t>
      </w:r>
    </w:p>
    <w:p w:rsidR="00706854" w:rsidRPr="00326CE2" w:rsidRDefault="0070685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В случае нарушения или невыполнения коллективного договора, виновная сторона или виновные лица несут ответственность в порядке, предусмотренном законодательством согласно ст. 55 ТК РФ.</w:t>
      </w:r>
    </w:p>
    <w:p w:rsidR="00706854" w:rsidRPr="00326CE2" w:rsidRDefault="0070685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Настоящий коллективный договор действует в течение трех лет со дня подписания. Стороны имеют право продлить действие коллективного договора на срок не более трех лет.</w:t>
      </w:r>
    </w:p>
    <w:p w:rsidR="00706854" w:rsidRPr="00326CE2" w:rsidRDefault="0070685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Внесение изменений и дополнений производится в порядке, установленном ТК РФ.</w:t>
      </w:r>
    </w:p>
    <w:p w:rsidR="00706854" w:rsidRPr="00326CE2" w:rsidRDefault="001E64C6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C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6CE2"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договора, соглашения осуществляется сторонами социального партнерства, их представителями, соответствующими органами по труду.</w:t>
      </w:r>
    </w:p>
    <w:p w:rsidR="001E64C6" w:rsidRPr="00326CE2" w:rsidRDefault="001E64C6" w:rsidP="00B91B03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      При проведении указанного контроля представители сторон обязаны предоставлять друг другу необходимую для этого информацию (ст. 51 ТК РФ).</w:t>
      </w:r>
    </w:p>
    <w:p w:rsidR="00706854" w:rsidRPr="00326CE2" w:rsidRDefault="00706854" w:rsidP="00B91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b/>
          <w:i/>
          <w:sz w:val="24"/>
          <w:szCs w:val="24"/>
        </w:rPr>
        <w:t>Приложение к коллективному договору.</w:t>
      </w:r>
    </w:p>
    <w:p w:rsidR="00706854" w:rsidRPr="00326CE2" w:rsidRDefault="00706854" w:rsidP="00B91B03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 xml:space="preserve">                  Приложения к коллективному договору являются его составной частью.</w:t>
      </w:r>
    </w:p>
    <w:p w:rsidR="00706854" w:rsidRPr="00326CE2" w:rsidRDefault="0070685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</w:p>
    <w:p w:rsidR="00706854" w:rsidRPr="00326CE2" w:rsidRDefault="0070685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Соглашение по охране труда</w:t>
      </w:r>
    </w:p>
    <w:p w:rsidR="00706854" w:rsidRPr="006829C4" w:rsidRDefault="0070685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9C4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829C4" w:rsidRPr="006829C4">
        <w:rPr>
          <w:rFonts w:ascii="Times New Roman" w:hAnsi="Times New Roman" w:cs="Times New Roman"/>
          <w:sz w:val="24"/>
          <w:szCs w:val="24"/>
        </w:rPr>
        <w:t>выплатах стимулирующего характера</w:t>
      </w:r>
      <w:r w:rsidRPr="006829C4">
        <w:rPr>
          <w:rFonts w:ascii="Times New Roman" w:hAnsi="Times New Roman" w:cs="Times New Roman"/>
          <w:sz w:val="24"/>
          <w:szCs w:val="24"/>
        </w:rPr>
        <w:t>.</w:t>
      </w:r>
    </w:p>
    <w:p w:rsidR="00706854" w:rsidRPr="00326CE2" w:rsidRDefault="00706854" w:rsidP="00B91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CE2">
        <w:rPr>
          <w:rFonts w:ascii="Times New Roman" w:hAnsi="Times New Roman" w:cs="Times New Roman"/>
          <w:sz w:val="24"/>
          <w:szCs w:val="24"/>
        </w:rPr>
        <w:t>Перечень должностей на выдачу бесплатной спецодежды и других средств индивидуальной защиты.</w:t>
      </w:r>
    </w:p>
    <w:p w:rsidR="00074935" w:rsidRPr="00326CE2" w:rsidRDefault="00074935" w:rsidP="00B91B03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sectPr w:rsidR="00074935" w:rsidRPr="00326CE2" w:rsidSect="00FD4F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390"/>
    <w:multiLevelType w:val="multilevel"/>
    <w:tmpl w:val="4EE65C62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3" w:hanging="1800"/>
      </w:pPr>
      <w:rPr>
        <w:rFonts w:hint="default"/>
      </w:rPr>
    </w:lvl>
  </w:abstractNum>
  <w:abstractNum w:abstractNumId="1">
    <w:nsid w:val="1C6B5C1D"/>
    <w:multiLevelType w:val="multilevel"/>
    <w:tmpl w:val="4EE65C62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3" w:hanging="1800"/>
      </w:pPr>
      <w:rPr>
        <w:rFonts w:hint="default"/>
      </w:rPr>
    </w:lvl>
  </w:abstractNum>
  <w:abstractNum w:abstractNumId="2">
    <w:nsid w:val="2EDC58A3"/>
    <w:multiLevelType w:val="multilevel"/>
    <w:tmpl w:val="4EE65C62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3" w:hanging="1800"/>
      </w:pPr>
      <w:rPr>
        <w:rFonts w:hint="default"/>
      </w:rPr>
    </w:lvl>
  </w:abstractNum>
  <w:abstractNum w:abstractNumId="3">
    <w:nsid w:val="4400687C"/>
    <w:multiLevelType w:val="hybridMultilevel"/>
    <w:tmpl w:val="558E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81BA0"/>
    <w:multiLevelType w:val="multilevel"/>
    <w:tmpl w:val="4EE65C62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3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4FC3"/>
    <w:rsid w:val="00074935"/>
    <w:rsid w:val="000A5679"/>
    <w:rsid w:val="0015581E"/>
    <w:rsid w:val="0016633A"/>
    <w:rsid w:val="00174ED2"/>
    <w:rsid w:val="001E64C6"/>
    <w:rsid w:val="00210C30"/>
    <w:rsid w:val="002C21CB"/>
    <w:rsid w:val="002D4184"/>
    <w:rsid w:val="002E0255"/>
    <w:rsid w:val="00316C55"/>
    <w:rsid w:val="00326CE2"/>
    <w:rsid w:val="00346DFC"/>
    <w:rsid w:val="00355C5F"/>
    <w:rsid w:val="003909C0"/>
    <w:rsid w:val="003E5960"/>
    <w:rsid w:val="003F0B51"/>
    <w:rsid w:val="003F7160"/>
    <w:rsid w:val="00405C42"/>
    <w:rsid w:val="0041441D"/>
    <w:rsid w:val="00491E0D"/>
    <w:rsid w:val="004A5CD3"/>
    <w:rsid w:val="004B5AB5"/>
    <w:rsid w:val="004C26DE"/>
    <w:rsid w:val="004E6C64"/>
    <w:rsid w:val="0051130E"/>
    <w:rsid w:val="005312AC"/>
    <w:rsid w:val="005E5F14"/>
    <w:rsid w:val="00607D4D"/>
    <w:rsid w:val="0063743B"/>
    <w:rsid w:val="00641801"/>
    <w:rsid w:val="006504A5"/>
    <w:rsid w:val="006829C4"/>
    <w:rsid w:val="006F3911"/>
    <w:rsid w:val="00706854"/>
    <w:rsid w:val="00752929"/>
    <w:rsid w:val="007A2B84"/>
    <w:rsid w:val="007C6365"/>
    <w:rsid w:val="008327FD"/>
    <w:rsid w:val="00901A98"/>
    <w:rsid w:val="00961DDC"/>
    <w:rsid w:val="009C48A4"/>
    <w:rsid w:val="009E7BB7"/>
    <w:rsid w:val="00A11646"/>
    <w:rsid w:val="00A3682E"/>
    <w:rsid w:val="00A64FC5"/>
    <w:rsid w:val="00A95D41"/>
    <w:rsid w:val="00B62895"/>
    <w:rsid w:val="00B91B03"/>
    <w:rsid w:val="00B97862"/>
    <w:rsid w:val="00CE66F2"/>
    <w:rsid w:val="00D37C82"/>
    <w:rsid w:val="00D94FEE"/>
    <w:rsid w:val="00D978F8"/>
    <w:rsid w:val="00E43EE0"/>
    <w:rsid w:val="00E83C24"/>
    <w:rsid w:val="00E916D9"/>
    <w:rsid w:val="00ED7622"/>
    <w:rsid w:val="00F0422F"/>
    <w:rsid w:val="00F2074E"/>
    <w:rsid w:val="00FD4FC3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DF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327F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16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423C3-5A8D-4BA3-88DB-B691EFD3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Елена</cp:lastModifiedBy>
  <cp:revision>2</cp:revision>
  <cp:lastPrinted>2012-11-26T07:41:00Z</cp:lastPrinted>
  <dcterms:created xsi:type="dcterms:W3CDTF">2013-01-11T17:13:00Z</dcterms:created>
  <dcterms:modified xsi:type="dcterms:W3CDTF">2013-01-11T17:13:00Z</dcterms:modified>
</cp:coreProperties>
</file>